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Lines w:val="0"/>
        <w:widowControl w:val="0"/>
        <w:snapToGrid w:val="0"/>
        <w:spacing w:before="0" w:beforeAutospacing="0" w:after="0" w:afterAutospacing="0" w:line="574" w:lineRule="exact"/>
        <w:ind w:left="0" w:leftChars="0" w:right="0" w:firstLine="0" w:firstLineChars="0"/>
        <w:jc w:val="center"/>
        <w:textAlignment w:val="baseline"/>
        <w:rPr>
          <w:rFonts w:hint="eastAsia" w:ascii="创艺简标宋" w:hAnsi="创艺简标宋" w:eastAsia="创艺简标宋" w:cs="创艺简标宋"/>
          <w:b w:val="0"/>
          <w:i w:val="0"/>
          <w:caps w:val="0"/>
          <w:color w:val="000000"/>
          <w:spacing w:val="-6"/>
          <w:w w:val="100"/>
          <w:sz w:val="44"/>
          <w:szCs w:val="44"/>
          <w:lang w:eastAsia="zh-CN"/>
        </w:rPr>
      </w:pPr>
    </w:p>
    <w:p>
      <w:pPr>
        <w:pStyle w:val="7"/>
        <w:keepLines w:val="0"/>
        <w:widowControl w:val="0"/>
        <w:snapToGrid w:val="0"/>
        <w:spacing w:before="0" w:beforeAutospacing="0" w:after="0" w:afterAutospacing="0" w:line="574" w:lineRule="exact"/>
        <w:ind w:left="0" w:leftChars="0" w:right="0" w:firstLine="0" w:firstLineChars="0"/>
        <w:jc w:val="center"/>
        <w:textAlignment w:val="baseline"/>
        <w:rPr>
          <w:rFonts w:hint="eastAsia" w:ascii="创艺简标宋" w:hAnsi="创艺简标宋" w:eastAsia="创艺简标宋" w:cs="创艺简标宋"/>
          <w:b w:val="0"/>
          <w:i w:val="0"/>
          <w:caps w:val="0"/>
          <w:color w:val="000000"/>
          <w:spacing w:val="0"/>
          <w:w w:val="100"/>
          <w:sz w:val="44"/>
          <w:szCs w:val="44"/>
          <w:lang w:eastAsia="zh-CN"/>
        </w:rPr>
      </w:pPr>
      <w:r>
        <w:rPr>
          <w:rFonts w:hint="eastAsia" w:ascii="创艺简标宋" w:hAnsi="创艺简标宋" w:eastAsia="创艺简标宋" w:cs="创艺简标宋"/>
          <w:b w:val="0"/>
          <w:i w:val="0"/>
          <w:caps w:val="0"/>
          <w:color w:val="000000"/>
          <w:spacing w:val="0"/>
          <w:w w:val="100"/>
          <w:sz w:val="44"/>
          <w:szCs w:val="44"/>
          <w:lang w:eastAsia="zh-CN"/>
        </w:rPr>
        <w:t>中山市集体用餐</w:t>
      </w:r>
      <w:r>
        <w:rPr>
          <w:rFonts w:hint="eastAsia" w:ascii="创艺简标宋" w:hAnsi="创艺简标宋" w:eastAsia="创艺简标宋" w:cs="创艺简标宋"/>
          <w:b w:val="0"/>
          <w:i w:val="0"/>
          <w:caps w:val="0"/>
          <w:color w:val="000000"/>
          <w:spacing w:val="0"/>
          <w:w w:val="100"/>
          <w:sz w:val="44"/>
          <w:szCs w:val="44"/>
          <w:lang w:val="en-US" w:eastAsia="zh-CN"/>
        </w:rPr>
        <w:t>、</w:t>
      </w:r>
      <w:r>
        <w:rPr>
          <w:rFonts w:hint="eastAsia" w:ascii="创艺简标宋" w:hAnsi="创艺简标宋" w:eastAsia="创艺简标宋" w:cs="创艺简标宋"/>
          <w:b w:val="0"/>
          <w:i w:val="0"/>
          <w:caps w:val="0"/>
          <w:color w:val="000000"/>
          <w:spacing w:val="0"/>
          <w:w w:val="100"/>
          <w:sz w:val="44"/>
          <w:szCs w:val="44"/>
          <w:lang w:eastAsia="zh-CN"/>
        </w:rPr>
        <w:t>供餐单位负责人</w:t>
      </w:r>
    </w:p>
    <w:p>
      <w:pPr>
        <w:pStyle w:val="7"/>
        <w:keepLines w:val="0"/>
        <w:widowControl w:val="0"/>
        <w:snapToGrid w:val="0"/>
        <w:spacing w:before="0" w:beforeAutospacing="0" w:after="0" w:afterAutospacing="0" w:line="574" w:lineRule="exact"/>
        <w:ind w:left="0" w:leftChars="0" w:right="0" w:firstLine="0" w:firstLineChars="0"/>
        <w:jc w:val="center"/>
        <w:textAlignment w:val="baseline"/>
        <w:rPr>
          <w:rFonts w:hint="default" w:ascii="创艺简标宋" w:hAnsi="创艺简标宋" w:eastAsia="创艺简标宋" w:cs="创艺简标宋"/>
          <w:b w:val="0"/>
          <w:i w:val="0"/>
          <w:caps w:val="0"/>
          <w:color w:val="000000"/>
          <w:spacing w:val="0"/>
          <w:w w:val="100"/>
          <w:sz w:val="44"/>
          <w:szCs w:val="44"/>
          <w:lang w:val="en-US" w:eastAsia="zh-CN"/>
        </w:rPr>
      </w:pPr>
      <w:r>
        <w:rPr>
          <w:rFonts w:hint="eastAsia" w:ascii="创艺简标宋" w:hAnsi="创艺简标宋" w:eastAsia="创艺简标宋" w:cs="创艺简标宋"/>
          <w:b w:val="0"/>
          <w:i w:val="0"/>
          <w:caps w:val="0"/>
          <w:color w:val="000000"/>
          <w:spacing w:val="0"/>
          <w:w w:val="100"/>
          <w:sz w:val="44"/>
          <w:szCs w:val="44"/>
          <w:lang w:eastAsia="zh-CN"/>
        </w:rPr>
        <w:t>陪餐办法</w:t>
      </w:r>
      <w:r>
        <w:rPr>
          <w:rFonts w:hint="eastAsia" w:ascii="创艺简标宋" w:hAnsi="创艺简标宋" w:eastAsia="创艺简标宋" w:cs="创艺简标宋"/>
          <w:b w:val="0"/>
          <w:i w:val="0"/>
          <w:caps w:val="0"/>
          <w:color w:val="000000"/>
          <w:spacing w:val="0"/>
          <w:w w:val="100"/>
          <w:sz w:val="44"/>
          <w:szCs w:val="44"/>
          <w:lang w:val="en-US" w:eastAsia="zh-CN"/>
        </w:rPr>
        <w:t>(征求意见稿)</w:t>
      </w:r>
    </w:p>
    <w:p>
      <w:pPr>
        <w:pStyle w:val="7"/>
        <w:keepLines w:val="0"/>
        <w:widowControl w:val="0"/>
        <w:snapToGrid w:val="0"/>
        <w:spacing w:before="0" w:beforeAutospacing="0" w:after="0" w:afterAutospacing="0" w:line="574" w:lineRule="exact"/>
        <w:ind w:left="0" w:leftChars="0" w:right="0" w:firstLine="0" w:firstLineChars="0"/>
        <w:jc w:val="center"/>
        <w:textAlignment w:val="baseline"/>
        <w:rPr>
          <w:rFonts w:hint="eastAsia" w:ascii="仿宋_GB2312" w:hAnsi="仿宋_GB2312" w:eastAsia="仿宋_GB2312" w:cs="仿宋_GB2312"/>
          <w:b w:val="0"/>
          <w:i w:val="0"/>
          <w:caps w:val="0"/>
          <w:color w:val="000000"/>
          <w:spacing w:val="0"/>
          <w:w w:val="100"/>
          <w:sz w:val="32"/>
          <w:szCs w:val="32"/>
          <w:lang w:val="en-US" w:eastAsia="zh-CN"/>
        </w:rPr>
      </w:pPr>
    </w:p>
    <w:p>
      <w:pPr>
        <w:spacing w:before="157" w:beforeLines="50" w:after="157" w:afterLines="50" w:line="574" w:lineRule="exact"/>
        <w:jc w:val="center"/>
        <w:rPr>
          <w:rStyle w:val="13"/>
          <w:rFonts w:hint="eastAsia" w:ascii="CESI黑体-GB2312" w:hAnsi="CESI黑体-GB2312" w:eastAsia="CESI黑体-GB2312" w:cs="CESI黑体-GB2312"/>
          <w:spacing w:val="0"/>
          <w:szCs w:val="32"/>
        </w:rPr>
      </w:pPr>
      <w:r>
        <w:rPr>
          <w:rStyle w:val="13"/>
          <w:rFonts w:hint="eastAsia" w:ascii="CESI黑体-GB2312" w:hAnsi="CESI黑体-GB2312" w:eastAsia="CESI黑体-GB2312" w:cs="CESI黑体-GB2312"/>
          <w:spacing w:val="0"/>
          <w:szCs w:val="32"/>
        </w:rPr>
        <w:t>第一章</w:t>
      </w:r>
      <w:r>
        <w:rPr>
          <w:rStyle w:val="13"/>
          <w:rFonts w:hint="eastAsia" w:ascii="CESI黑体-GB2312" w:hAnsi="CESI黑体-GB2312" w:eastAsia="CESI黑体-GB2312" w:cs="CESI黑体-GB2312"/>
          <w:spacing w:val="0"/>
          <w:szCs w:val="32"/>
          <w:lang w:eastAsia="zh-CN"/>
        </w:rPr>
        <w:t>　</w:t>
      </w:r>
      <w:r>
        <w:rPr>
          <w:rStyle w:val="13"/>
          <w:rFonts w:hint="eastAsia" w:ascii="CESI黑体-GB2312" w:hAnsi="CESI黑体-GB2312" w:eastAsia="CESI黑体-GB2312" w:cs="CESI黑体-GB2312"/>
          <w:spacing w:val="0"/>
          <w:szCs w:val="32"/>
        </w:rPr>
        <w:t>总则</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第一条</w:t>
      </w:r>
      <w:r>
        <w:rPr>
          <w:rFonts w:hint="eastAsia" w:ascii="仿宋_GB2312" w:hAnsi="仿宋_GB2312" w:eastAsia="仿宋_GB2312" w:cs="仿宋_GB2312"/>
          <w:b/>
          <w:bCs/>
          <w:i w:val="0"/>
          <w:caps w:val="0"/>
          <w:color w:val="000000" w:themeColor="text1"/>
          <w:spacing w:val="0"/>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t>为加强对</w:t>
      </w:r>
      <w:r>
        <w:rPr>
          <w:rFonts w:hint="eastAsia" w:ascii="仿宋_GB2312" w:hAnsi="仿宋_GB2312" w:eastAsia="仿宋_GB2312" w:cs="仿宋_GB2312"/>
          <w:b w:val="0"/>
          <w:bCs w:val="0"/>
          <w:i w:val="0"/>
          <w:caps w:val="0"/>
          <w:color w:val="000000"/>
          <w:spacing w:val="0"/>
          <w:w w:val="100"/>
          <w:sz w:val="32"/>
          <w:szCs w:val="32"/>
          <w:lang w:eastAsia="zh-CN"/>
        </w:rPr>
        <w:t>集体用餐、供餐单位</w:t>
      </w:r>
      <w:r>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t>食品</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安全</w:t>
      </w:r>
      <w:r>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t>监管，落实集体用餐、供餐</w:t>
      </w:r>
      <w:r>
        <w:rPr>
          <w:rFonts w:hint="eastAsia" w:ascii="仿宋_GB2312" w:hAnsi="仿宋_GB2312" w:eastAsia="仿宋_GB2312" w:cs="仿宋_GB2312"/>
          <w:b w:val="0"/>
          <w:bCs w:val="0"/>
          <w:i w:val="0"/>
          <w:caps w:val="0"/>
          <w:color w:val="000000"/>
          <w:spacing w:val="0"/>
          <w:w w:val="100"/>
          <w:sz w:val="32"/>
          <w:szCs w:val="32"/>
          <w:lang w:eastAsia="zh-CN"/>
        </w:rPr>
        <w:t>单位</w:t>
      </w:r>
      <w:r>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t>食品安全主体责任，规范单位食堂管理，有效防范各类单位食堂食品安全事故的发生，确保集体用餐人员饮食</w:t>
      </w:r>
      <w:r>
        <w:rPr>
          <w:rFonts w:hint="eastAsia" w:ascii="仿宋_GB2312" w:hAnsi="仿宋_GB2312" w:eastAsia="仿宋_GB2312" w:cs="仿宋_GB2312"/>
          <w:b w:val="0"/>
          <w:bCs w:val="0"/>
          <w:i w:val="0"/>
          <w:caps w:val="0"/>
          <w:color w:val="000000" w:themeColor="text1"/>
          <w:spacing w:val="0"/>
          <w:w w:val="100"/>
          <w:sz w:val="32"/>
          <w:szCs w:val="32"/>
          <w14:textFill>
            <w14:solidFill>
              <w14:schemeClr w14:val="tx1"/>
            </w14:solidFill>
          </w14:textFill>
        </w:rPr>
        <w:t>安全</w:t>
      </w:r>
      <w:r>
        <w:rPr>
          <w:rFonts w:hint="eastAsia" w:ascii="仿宋_GB2312" w:hAnsi="仿宋_GB2312" w:eastAsia="仿宋_GB2312" w:cs="仿宋_GB2312"/>
          <w:b w:val="0"/>
          <w:i w:val="0"/>
          <w:caps w:val="0"/>
          <w:color w:val="000000" w:themeColor="text1"/>
          <w:spacing w:val="0"/>
          <w:w w:val="100"/>
          <w:sz w:val="32"/>
          <w:szCs w:val="32"/>
          <w:shd w:val="clear"/>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shd w:val="clear"/>
          <w:lang w:eastAsia="zh-CN"/>
          <w14:textFill>
            <w14:solidFill>
              <w14:schemeClr w14:val="tx1"/>
            </w14:solidFill>
          </w14:textFill>
        </w:rPr>
        <w:t>根</w:t>
      </w:r>
      <w:r>
        <w:rPr>
          <w:rFonts w:hint="eastAsia" w:ascii="仿宋_GB2312" w:hAnsi="仿宋_GB2312" w:eastAsia="仿宋_GB2312" w:cs="仿宋_GB2312"/>
          <w:b w:val="0"/>
          <w:bCs w:val="0"/>
          <w:i w:val="0"/>
          <w:caps w:val="0"/>
          <w:color w:val="000000"/>
          <w:spacing w:val="0"/>
          <w:w w:val="100"/>
          <w:sz w:val="32"/>
          <w:szCs w:val="32"/>
          <w:lang w:eastAsia="zh-CN"/>
        </w:rPr>
        <w:t>据《</w:t>
      </w:r>
      <w:r>
        <w:rPr>
          <w:rFonts w:hint="eastAsia" w:ascii="仿宋_GB2312" w:hAnsi="仿宋_GB2312" w:eastAsia="仿宋_GB2312" w:cs="仿宋_GB2312"/>
          <w:b w:val="0"/>
          <w:i w:val="0"/>
          <w:caps w:val="0"/>
          <w:color w:val="000000"/>
          <w:spacing w:val="0"/>
          <w:w w:val="100"/>
          <w:sz w:val="32"/>
          <w:szCs w:val="32"/>
          <w:shd w:val="clear"/>
        </w:rPr>
        <w:t>中华人民共和国食品</w:t>
      </w:r>
      <w:r>
        <w:rPr>
          <w:rFonts w:hint="eastAsia" w:ascii="仿宋_GB2312" w:hAnsi="仿宋_GB2312" w:eastAsia="仿宋_GB2312" w:cs="仿宋_GB2312"/>
          <w:b w:val="0"/>
          <w:i w:val="0"/>
          <w:caps w:val="0"/>
          <w:color w:val="000000"/>
          <w:spacing w:val="0"/>
          <w:w w:val="100"/>
          <w:sz w:val="32"/>
          <w:szCs w:val="32"/>
          <w:shd w:val="clear"/>
          <w:lang w:eastAsia="zh-CN"/>
        </w:rPr>
        <w:t>安全</w:t>
      </w:r>
      <w:r>
        <w:rPr>
          <w:rFonts w:hint="eastAsia" w:ascii="仿宋_GB2312" w:hAnsi="仿宋_GB2312" w:eastAsia="仿宋_GB2312" w:cs="仿宋_GB2312"/>
          <w:b w:val="0"/>
          <w:i w:val="0"/>
          <w:caps w:val="0"/>
          <w:color w:val="000000"/>
          <w:spacing w:val="0"/>
          <w:w w:val="100"/>
          <w:sz w:val="32"/>
          <w:szCs w:val="32"/>
          <w:shd w:val="clear"/>
        </w:rPr>
        <w:t>法</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shd w:val="clear"/>
        </w:rPr>
        <w:t>中华人民共和国食品</w:t>
      </w:r>
      <w:r>
        <w:rPr>
          <w:rFonts w:hint="eastAsia" w:ascii="仿宋_GB2312" w:hAnsi="仿宋_GB2312" w:eastAsia="仿宋_GB2312" w:cs="仿宋_GB2312"/>
          <w:b w:val="0"/>
          <w:i w:val="0"/>
          <w:caps w:val="0"/>
          <w:color w:val="000000"/>
          <w:spacing w:val="0"/>
          <w:w w:val="100"/>
          <w:sz w:val="32"/>
          <w:szCs w:val="32"/>
          <w:shd w:val="clear"/>
          <w:lang w:eastAsia="zh-CN"/>
        </w:rPr>
        <w:t>安全</w:t>
      </w:r>
      <w:r>
        <w:rPr>
          <w:rFonts w:hint="eastAsia" w:ascii="仿宋_GB2312" w:hAnsi="仿宋_GB2312" w:eastAsia="仿宋_GB2312" w:cs="仿宋_GB2312"/>
          <w:b w:val="0"/>
          <w:i w:val="0"/>
          <w:caps w:val="0"/>
          <w:color w:val="000000"/>
          <w:spacing w:val="0"/>
          <w:w w:val="100"/>
          <w:sz w:val="32"/>
          <w:szCs w:val="32"/>
          <w:shd w:val="clear"/>
        </w:rPr>
        <w:t>法</w:t>
      </w:r>
      <w:r>
        <w:rPr>
          <w:rFonts w:hint="eastAsia" w:ascii="仿宋_GB2312" w:hAnsi="仿宋_GB2312" w:eastAsia="仿宋_GB2312" w:cs="仿宋_GB2312"/>
          <w:b w:val="0"/>
          <w:i w:val="0"/>
          <w:caps w:val="0"/>
          <w:color w:val="000000"/>
          <w:spacing w:val="0"/>
          <w:w w:val="100"/>
          <w:sz w:val="32"/>
          <w:szCs w:val="32"/>
          <w:shd w:val="clear"/>
          <w:lang w:eastAsia="zh-CN"/>
        </w:rPr>
        <w:t>实施条例</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《广东省食品安全条例》《食品经营许可管理办法》</w:t>
      </w:r>
      <w:r>
        <w:rPr>
          <w:rFonts w:hint="eastAsia" w:ascii="仿宋_GB2312" w:hAnsi="仿宋_GB2312" w:eastAsia="仿宋_GB2312" w:cs="仿宋_GB2312"/>
          <w:b w:val="0"/>
          <w:bCs w:val="0"/>
          <w:i w:val="0"/>
          <w:caps w:val="0"/>
          <w:color w:val="000000"/>
          <w:spacing w:val="0"/>
          <w:w w:val="100"/>
          <w:sz w:val="32"/>
          <w:szCs w:val="32"/>
          <w:u w:val="none"/>
          <w:shd w:val="clear"/>
          <w:lang w:eastAsia="zh-CN"/>
        </w:rPr>
        <w:t>《建设工程安全生产管理条例》和《住房和城乡建设部等部门关于加快培育新时代建筑产业工人队伍的指导意见》</w:t>
      </w:r>
      <w:r>
        <w:rPr>
          <w:rFonts w:hint="eastAsia" w:ascii="仿宋_GB2312" w:hAnsi="仿宋_GB2312" w:eastAsia="仿宋_GB2312" w:cs="仿宋_GB2312"/>
          <w:b w:val="0"/>
          <w:bCs w:val="0"/>
          <w:i w:val="0"/>
          <w:caps w:val="0"/>
          <w:color w:val="000000"/>
          <w:spacing w:val="0"/>
          <w:w w:val="100"/>
          <w:sz w:val="32"/>
          <w:szCs w:val="32"/>
          <w:lang w:eastAsia="zh-CN"/>
        </w:rPr>
        <w:t>（建市〔2020〕105号）等相关规定</w:t>
      </w:r>
      <w:r>
        <w:rPr>
          <w:rFonts w:hint="eastAsia" w:ascii="仿宋_GB2312" w:hAnsi="仿宋_GB2312" w:eastAsia="仿宋_GB2312" w:cs="仿宋_GB2312"/>
          <w:b w:val="0"/>
          <w:i w:val="0"/>
          <w:caps w:val="0"/>
          <w:color w:val="000000" w:themeColor="text1"/>
          <w:spacing w:val="0"/>
          <w:w w:val="100"/>
          <w:sz w:val="32"/>
          <w:szCs w:val="32"/>
          <w:shd w:val="clear"/>
          <w14:textFill>
            <w14:solidFill>
              <w14:schemeClr w14:val="tx1"/>
            </w14:solidFill>
          </w14:textFill>
        </w:rPr>
        <w:t>，结合</w:t>
      </w:r>
      <w:r>
        <w:rPr>
          <w:rFonts w:hint="eastAsia" w:ascii="仿宋_GB2312" w:hAnsi="仿宋_GB2312" w:eastAsia="仿宋_GB2312" w:cs="仿宋_GB2312"/>
          <w:b w:val="0"/>
          <w:i w:val="0"/>
          <w:caps w:val="0"/>
          <w:color w:val="000000" w:themeColor="text1"/>
          <w:spacing w:val="0"/>
          <w:w w:val="100"/>
          <w:sz w:val="32"/>
          <w:szCs w:val="32"/>
          <w:shd w:val="clear"/>
          <w:lang w:eastAsia="zh-CN"/>
          <w14:textFill>
            <w14:solidFill>
              <w14:schemeClr w14:val="tx1"/>
            </w14:solidFill>
          </w14:textFill>
        </w:rPr>
        <w:t>中山</w:t>
      </w:r>
      <w:r>
        <w:rPr>
          <w:rFonts w:hint="eastAsia" w:ascii="仿宋_GB2312" w:hAnsi="仿宋_GB2312" w:eastAsia="仿宋_GB2312" w:cs="仿宋_GB2312"/>
          <w:b w:val="0"/>
          <w:i w:val="0"/>
          <w:caps w:val="0"/>
          <w:color w:val="000000" w:themeColor="text1"/>
          <w:spacing w:val="0"/>
          <w:w w:val="100"/>
          <w:sz w:val="32"/>
          <w:szCs w:val="32"/>
          <w:shd w:val="clear"/>
          <w14:textFill>
            <w14:solidFill>
              <w14:schemeClr w14:val="tx1"/>
            </w14:solidFill>
          </w14:textFill>
        </w:rPr>
        <w:t>实际，制定本</w:t>
      </w:r>
      <w:r>
        <w:rPr>
          <w:rFonts w:hint="eastAsia" w:ascii="仿宋_GB2312" w:hAnsi="仿宋_GB2312" w:eastAsia="仿宋_GB2312" w:cs="仿宋_GB2312"/>
          <w:b w:val="0"/>
          <w:i w:val="0"/>
          <w:caps w:val="0"/>
          <w:color w:val="000000" w:themeColor="text1"/>
          <w:spacing w:val="0"/>
          <w:w w:val="100"/>
          <w:sz w:val="32"/>
          <w:szCs w:val="32"/>
          <w:shd w:val="clear"/>
          <w:lang w:eastAsia="zh-CN"/>
          <w14:textFill>
            <w14:solidFill>
              <w14:schemeClr w14:val="tx1"/>
            </w14:solidFill>
          </w14:textFill>
        </w:rPr>
        <w:t>办法</w:t>
      </w:r>
      <w:r>
        <w:rPr>
          <w:rFonts w:hint="eastAsia" w:ascii="仿宋_GB2312" w:hAnsi="仿宋_GB2312" w:eastAsia="仿宋_GB2312" w:cs="仿宋_GB2312"/>
          <w:b w:val="0"/>
          <w:i w:val="0"/>
          <w:caps w:val="0"/>
          <w:color w:val="000000" w:themeColor="text1"/>
          <w:spacing w:val="0"/>
          <w:w w:val="100"/>
          <w:sz w:val="32"/>
          <w:szCs w:val="32"/>
          <w:shd w:val="clear"/>
          <w:lang w:val="en-US" w:eastAsia="zh-CN"/>
          <w14:textFill>
            <w14:solidFill>
              <w14:schemeClr w14:val="tx1"/>
            </w14:solidFill>
          </w14:textFill>
        </w:rPr>
        <w:t>。</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spacing w:val="0"/>
          <w:w w:val="100"/>
          <w:sz w:val="32"/>
          <w:szCs w:val="32"/>
          <w:u w:val="none"/>
          <w:lang w:eastAsia="zh-CN"/>
        </w:rPr>
        <w:t>第二条</w:t>
      </w:r>
      <w:r>
        <w:rPr>
          <w:rFonts w:hint="eastAsia" w:ascii="仿宋_GB2312" w:hAnsi="仿宋_GB2312" w:eastAsia="仿宋_GB2312" w:cs="仿宋_GB2312"/>
          <w:b w:val="0"/>
          <w:i w:val="0"/>
          <w:caps w:val="0"/>
          <w:color w:val="000000"/>
          <w:spacing w:val="0"/>
          <w:w w:val="100"/>
          <w:sz w:val="32"/>
          <w:szCs w:val="32"/>
          <w:u w:val="none"/>
          <w:lang w:val="en-US" w:eastAsia="zh-CN"/>
        </w:rPr>
        <w:t xml:space="preserve">  </w:t>
      </w:r>
      <w:r>
        <w:rPr>
          <w:rFonts w:hint="eastAsia" w:ascii="仿宋_GB2312" w:hAnsi="仿宋_GB2312" w:eastAsia="仿宋_GB2312" w:cs="仿宋_GB2312"/>
          <w:b w:val="0"/>
          <w:i w:val="0"/>
          <w:caps w:val="0"/>
          <w:color w:val="000000"/>
          <w:spacing w:val="0"/>
          <w:w w:val="100"/>
          <w:sz w:val="32"/>
          <w:szCs w:val="32"/>
          <w:u w:val="none"/>
          <w:lang w:eastAsia="zh-CN"/>
        </w:rPr>
        <w:t>本办法所指</w:t>
      </w:r>
      <w:r>
        <w:rPr>
          <w:rFonts w:hint="eastAsia" w:ascii="仿宋_GB2312" w:hAnsi="仿宋_GB2312" w:eastAsia="仿宋_GB2312" w:cs="仿宋_GB2312"/>
          <w:b w:val="0"/>
          <w:i w:val="0"/>
          <w:caps w:val="0"/>
          <w:color w:val="000000"/>
          <w:spacing w:val="0"/>
          <w:w w:val="100"/>
          <w:sz w:val="32"/>
          <w:szCs w:val="32"/>
          <w:lang w:eastAsia="zh-CN"/>
        </w:rPr>
        <w:t>集</w:t>
      </w:r>
      <w:r>
        <w:rPr>
          <w:rFonts w:hint="eastAsia" w:ascii="仿宋_GB2312" w:hAnsi="仿宋_GB2312" w:eastAsia="仿宋_GB2312" w:cs="仿宋_GB2312"/>
          <w:b w:val="0"/>
          <w:i w:val="0"/>
          <w:caps w:val="0"/>
          <w:color w:val="000000"/>
          <w:spacing w:val="0"/>
          <w:w w:val="100"/>
          <w:sz w:val="32"/>
          <w:szCs w:val="32"/>
        </w:rPr>
        <w:t>体用餐单位</w:t>
      </w:r>
      <w:r>
        <w:rPr>
          <w:rFonts w:hint="eastAsia" w:ascii="仿宋_GB2312" w:hAnsi="仿宋_GB2312" w:eastAsia="仿宋_GB2312" w:cs="仿宋_GB2312"/>
          <w:b w:val="0"/>
          <w:i w:val="0"/>
          <w:caps w:val="0"/>
          <w:color w:val="000000"/>
          <w:spacing w:val="0"/>
          <w:w w:val="100"/>
          <w:sz w:val="32"/>
          <w:szCs w:val="32"/>
          <w:lang w:eastAsia="zh-CN"/>
        </w:rPr>
        <w:t>是</w:t>
      </w:r>
      <w:r>
        <w:rPr>
          <w:rFonts w:hint="eastAsia" w:ascii="仿宋_GB2312" w:hAnsi="仿宋_GB2312" w:eastAsia="仿宋_GB2312" w:cs="仿宋_GB2312"/>
          <w:b w:val="0"/>
          <w:i w:val="0"/>
          <w:caps w:val="0"/>
          <w:color w:val="000000"/>
          <w:spacing w:val="0"/>
          <w:w w:val="100"/>
          <w:sz w:val="32"/>
          <w:szCs w:val="32"/>
        </w:rPr>
        <w:t>设</w:t>
      </w:r>
      <w:r>
        <w:rPr>
          <w:rFonts w:hint="eastAsia" w:ascii="仿宋_GB2312" w:hAnsi="仿宋_GB2312" w:eastAsia="仿宋_GB2312" w:cs="仿宋_GB2312"/>
          <w:b w:val="0"/>
          <w:i w:val="0"/>
          <w:caps w:val="0"/>
          <w:color w:val="000000"/>
          <w:spacing w:val="0"/>
          <w:w w:val="100"/>
          <w:sz w:val="32"/>
          <w:szCs w:val="32"/>
          <w:lang w:eastAsia="zh-CN"/>
        </w:rPr>
        <w:t>于社会团体、企业、民办非企业单位</w:t>
      </w:r>
      <w:r>
        <w:rPr>
          <w:rFonts w:hint="eastAsia" w:ascii="仿宋_GB2312" w:hAnsi="仿宋_GB2312" w:eastAsia="仿宋_GB2312" w:cs="仿宋_GB2312"/>
          <w:b w:val="0"/>
          <w:i w:val="0"/>
          <w:caps w:val="0"/>
          <w:color w:val="000000"/>
          <w:spacing w:val="0"/>
          <w:w w:val="100"/>
          <w:sz w:val="32"/>
          <w:szCs w:val="32"/>
        </w:rPr>
        <w:t>等</w:t>
      </w:r>
      <w:r>
        <w:rPr>
          <w:rFonts w:hint="eastAsia" w:ascii="仿宋_GB2312" w:hAnsi="仿宋_GB2312" w:eastAsia="仿宋_GB2312" w:cs="仿宋_GB2312"/>
          <w:b w:val="0"/>
          <w:i w:val="0"/>
          <w:caps w:val="0"/>
          <w:color w:val="000000"/>
          <w:spacing w:val="0"/>
          <w:w w:val="100"/>
          <w:sz w:val="32"/>
          <w:szCs w:val="32"/>
          <w:lang w:eastAsia="zh-CN"/>
        </w:rPr>
        <w:t>，供应其</w:t>
      </w:r>
      <w:r>
        <w:rPr>
          <w:rFonts w:hint="eastAsia" w:ascii="仿宋_GB2312" w:hAnsi="仿宋_GB2312" w:eastAsia="仿宋_GB2312" w:cs="仿宋_GB2312"/>
          <w:b w:val="0"/>
          <w:i w:val="0"/>
          <w:caps w:val="0"/>
          <w:color w:val="000000"/>
          <w:spacing w:val="0"/>
          <w:w w:val="100"/>
          <w:sz w:val="32"/>
          <w:szCs w:val="32"/>
          <w:u w:val="none"/>
          <w:lang w:eastAsia="zh-CN"/>
        </w:rPr>
        <w:t>单位员工</w:t>
      </w:r>
      <w:r>
        <w:rPr>
          <w:rFonts w:hint="eastAsia" w:ascii="仿宋_GB2312" w:hAnsi="仿宋_GB2312" w:eastAsia="仿宋_GB2312" w:cs="仿宋_GB2312"/>
          <w:b w:val="0"/>
          <w:i w:val="0"/>
          <w:caps w:val="0"/>
          <w:color w:val="000000"/>
          <w:spacing w:val="0"/>
          <w:w w:val="100"/>
          <w:sz w:val="32"/>
          <w:szCs w:val="32"/>
          <w:lang w:eastAsia="zh-CN"/>
        </w:rPr>
        <w:t>及服务对象</w:t>
      </w:r>
      <w:r>
        <w:rPr>
          <w:rFonts w:hint="eastAsia" w:ascii="仿宋_GB2312" w:hAnsi="仿宋_GB2312" w:eastAsia="仿宋_GB2312" w:cs="仿宋_GB2312"/>
          <w:b w:val="0"/>
          <w:i w:val="0"/>
          <w:caps w:val="0"/>
          <w:color w:val="000000"/>
          <w:spacing w:val="0"/>
          <w:w w:val="100"/>
          <w:sz w:val="32"/>
          <w:szCs w:val="32"/>
        </w:rPr>
        <w:t>集中就餐的餐饮服务提供者</w:t>
      </w:r>
      <w:r>
        <w:rPr>
          <w:rFonts w:hint="eastAsia" w:ascii="仿宋_GB2312" w:hAnsi="仿宋_GB2312" w:eastAsia="仿宋_GB2312" w:cs="仿宋_GB2312"/>
          <w:b w:val="0"/>
          <w:i w:val="0"/>
          <w:caps w:val="0"/>
          <w:color w:val="000000"/>
          <w:spacing w:val="0"/>
          <w:w w:val="100"/>
          <w:sz w:val="32"/>
          <w:szCs w:val="32"/>
          <w:lang w:eastAsia="zh-CN"/>
        </w:rPr>
        <w:t>；供餐</w:t>
      </w:r>
      <w:r>
        <w:rPr>
          <w:rFonts w:hint="eastAsia" w:ascii="仿宋_GB2312" w:hAnsi="仿宋_GB2312" w:eastAsia="仿宋_GB2312" w:cs="仿宋_GB2312"/>
          <w:b w:val="0"/>
          <w:i w:val="0"/>
          <w:caps w:val="0"/>
          <w:color w:val="000000"/>
          <w:spacing w:val="0"/>
          <w:w w:val="100"/>
          <w:sz w:val="32"/>
          <w:szCs w:val="32"/>
        </w:rPr>
        <w:t>单位指</w:t>
      </w:r>
      <w:r>
        <w:rPr>
          <w:rFonts w:hint="eastAsia" w:ascii="仿宋_GB2312" w:hAnsi="仿宋_GB2312" w:eastAsia="仿宋_GB2312" w:cs="仿宋_GB2312"/>
          <w:b w:val="0"/>
          <w:i w:val="0"/>
          <w:caps w:val="0"/>
          <w:color w:val="000000"/>
          <w:spacing w:val="0"/>
          <w:w w:val="100"/>
          <w:sz w:val="32"/>
          <w:szCs w:val="32"/>
          <w:lang w:eastAsia="zh-CN"/>
        </w:rPr>
        <w:t>根据集体用餐单位订购要求，集中加工、分送食品但不提供</w:t>
      </w:r>
      <w:r>
        <w:rPr>
          <w:rFonts w:hint="eastAsia" w:ascii="仿宋_GB2312" w:hAnsi="仿宋_GB2312" w:eastAsia="仿宋_GB2312" w:cs="仿宋_GB2312"/>
          <w:b w:val="0"/>
          <w:i w:val="0"/>
          <w:caps w:val="0"/>
          <w:color w:val="000000"/>
          <w:spacing w:val="0"/>
          <w:w w:val="100"/>
          <w:sz w:val="32"/>
          <w:szCs w:val="32"/>
        </w:rPr>
        <w:t>就餐场所的食品经营者</w:t>
      </w:r>
      <w:r>
        <w:rPr>
          <w:rFonts w:hint="eastAsia" w:ascii="仿宋_GB2312" w:hAnsi="仿宋_GB2312" w:eastAsia="仿宋_GB2312" w:cs="仿宋_GB2312"/>
          <w:b w:val="0"/>
          <w:i w:val="0"/>
          <w:caps w:val="0"/>
          <w:color w:val="000000"/>
          <w:spacing w:val="0"/>
          <w:w w:val="100"/>
          <w:sz w:val="32"/>
          <w:szCs w:val="32"/>
          <w:lang w:eastAsia="zh-CN"/>
        </w:rPr>
        <w:t>。</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auto"/>
          <w:spacing w:val="0"/>
          <w:w w:val="100"/>
          <w:sz w:val="32"/>
          <w:szCs w:val="32"/>
          <w:highlight w:val="none"/>
        </w:rPr>
      </w:pPr>
      <w:r>
        <w:rPr>
          <w:rFonts w:hint="eastAsia" w:ascii="仿宋_GB2312" w:hAnsi="仿宋_GB2312" w:eastAsia="仿宋_GB2312" w:cs="仿宋_GB2312"/>
          <w:b/>
          <w:bCs/>
          <w:i w:val="0"/>
          <w:caps w:val="0"/>
          <w:spacing w:val="0"/>
          <w:w w:val="100"/>
          <w:sz w:val="32"/>
          <w:szCs w:val="32"/>
          <w:lang w:eastAsia="zh-CN"/>
        </w:rPr>
        <w:t>第三条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本</w:t>
      </w:r>
      <w:r>
        <w:rPr>
          <w:rFonts w:hint="eastAsia" w:ascii="仿宋_GB2312" w:hAnsi="仿宋_GB2312" w:eastAsia="仿宋_GB2312" w:cs="仿宋_GB2312"/>
          <w:b w:val="0"/>
          <w:i w:val="0"/>
          <w:caps w:val="0"/>
          <w:spacing w:val="0"/>
          <w:w w:val="100"/>
          <w:sz w:val="32"/>
          <w:szCs w:val="32"/>
          <w:lang w:eastAsia="zh-CN"/>
        </w:rPr>
        <w:t>办法</w:t>
      </w:r>
      <w:r>
        <w:rPr>
          <w:rFonts w:hint="eastAsia" w:ascii="仿宋_GB2312" w:hAnsi="仿宋_GB2312" w:eastAsia="仿宋_GB2312" w:cs="仿宋_GB2312"/>
          <w:b w:val="0"/>
          <w:i w:val="0"/>
          <w:caps w:val="0"/>
          <w:spacing w:val="0"/>
          <w:w w:val="100"/>
          <w:sz w:val="32"/>
          <w:szCs w:val="32"/>
        </w:rPr>
        <w:t>适用于</w:t>
      </w:r>
      <w:r>
        <w:rPr>
          <w:rFonts w:hint="eastAsia" w:ascii="仿宋_GB2312" w:hAnsi="仿宋_GB2312" w:eastAsia="仿宋_GB2312" w:cs="仿宋_GB2312"/>
          <w:b w:val="0"/>
          <w:i w:val="0"/>
          <w:caps w:val="0"/>
          <w:spacing w:val="0"/>
          <w:w w:val="100"/>
          <w:sz w:val="32"/>
          <w:szCs w:val="32"/>
          <w:lang w:eastAsia="zh-CN"/>
        </w:rPr>
        <w:t>本市</w:t>
      </w:r>
      <w:r>
        <w:rPr>
          <w:rFonts w:hint="eastAsia" w:ascii="仿宋_GB2312" w:hAnsi="仿宋_GB2312" w:eastAsia="仿宋_GB2312" w:cs="仿宋_GB2312"/>
          <w:b w:val="0"/>
          <w:i w:val="0"/>
          <w:caps w:val="0"/>
          <w:spacing w:val="0"/>
          <w:w w:val="100"/>
          <w:sz w:val="32"/>
          <w:szCs w:val="32"/>
        </w:rPr>
        <w:t>养老机</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构</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、社会福利机构、医疗机构、</w:t>
      </w:r>
      <w:r>
        <w:rPr>
          <w:rFonts w:hint="eastAsia" w:ascii="仿宋_GB2312" w:hAnsi="仿宋_GB2312" w:eastAsia="仿宋_GB2312" w:cs="仿宋_GB2312"/>
          <w:b w:val="0"/>
          <w:i w:val="0"/>
          <w:caps w:val="0"/>
          <w:spacing w:val="0"/>
          <w:w w:val="100"/>
          <w:sz w:val="32"/>
          <w:szCs w:val="32"/>
        </w:rPr>
        <w:t>工厂企业、建筑工地、</w:t>
      </w:r>
      <w:r>
        <w:rPr>
          <w:rFonts w:hint="eastAsia" w:ascii="仿宋_GB2312" w:hAnsi="仿宋_GB2312" w:eastAsia="仿宋_GB2312" w:cs="仿宋_GB2312"/>
          <w:b w:val="0"/>
          <w:i w:val="0"/>
          <w:caps w:val="0"/>
          <w:spacing w:val="0"/>
          <w:w w:val="100"/>
          <w:sz w:val="32"/>
          <w:szCs w:val="32"/>
          <w:lang w:eastAsia="zh-CN"/>
        </w:rPr>
        <w:t>托幼机构、</w:t>
      </w:r>
      <w:r>
        <w:rPr>
          <w:rFonts w:hint="eastAsia" w:ascii="仿宋_GB2312" w:hAnsi="仿宋_GB2312" w:eastAsia="仿宋_GB2312" w:cs="仿宋_GB2312"/>
          <w:b w:val="0"/>
          <w:i w:val="0"/>
          <w:caps w:val="0"/>
          <w:spacing w:val="0"/>
          <w:w w:val="100"/>
          <w:sz w:val="32"/>
          <w:szCs w:val="32"/>
        </w:rPr>
        <w:t>校外托管</w:t>
      </w:r>
      <w:r>
        <w:rPr>
          <w:rFonts w:hint="eastAsia" w:ascii="仿宋_GB2312" w:hAnsi="仿宋_GB2312" w:eastAsia="仿宋_GB2312" w:cs="仿宋_GB2312"/>
          <w:b w:val="0"/>
          <w:i w:val="0"/>
          <w:caps w:val="0"/>
          <w:spacing w:val="0"/>
          <w:w w:val="100"/>
          <w:sz w:val="32"/>
          <w:szCs w:val="32"/>
          <w:lang w:eastAsia="zh-CN"/>
        </w:rPr>
        <w:t>培训</w:t>
      </w:r>
      <w:r>
        <w:rPr>
          <w:rFonts w:hint="eastAsia" w:ascii="仿宋_GB2312" w:hAnsi="仿宋_GB2312" w:eastAsia="仿宋_GB2312" w:cs="仿宋_GB2312"/>
          <w:b w:val="0"/>
          <w:i w:val="0"/>
          <w:caps w:val="0"/>
          <w:spacing w:val="0"/>
          <w:w w:val="100"/>
          <w:sz w:val="32"/>
          <w:szCs w:val="32"/>
        </w:rPr>
        <w:t>机构</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u w:val="none"/>
          <w:shd w:val="clear"/>
          <w:lang w:eastAsia="zh-CN"/>
        </w:rPr>
        <w:t>职业教育院校、高校</w:t>
      </w:r>
      <w:r>
        <w:rPr>
          <w:rFonts w:hint="eastAsia" w:ascii="仿宋_GB2312" w:hAnsi="仿宋_GB2312" w:eastAsia="仿宋_GB2312" w:cs="仿宋_GB2312"/>
          <w:b w:val="0"/>
          <w:i w:val="0"/>
          <w:caps w:val="0"/>
          <w:color w:val="000000"/>
          <w:spacing w:val="0"/>
          <w:w w:val="100"/>
          <w:sz w:val="32"/>
          <w:szCs w:val="32"/>
          <w:u w:val="none"/>
        </w:rPr>
        <w:t>等单位</w:t>
      </w:r>
      <w:r>
        <w:rPr>
          <w:rFonts w:hint="eastAsia" w:ascii="仿宋_GB2312" w:hAnsi="仿宋_GB2312" w:eastAsia="仿宋_GB2312" w:cs="仿宋_GB2312"/>
          <w:b w:val="0"/>
          <w:i w:val="0"/>
          <w:caps w:val="0"/>
          <w:spacing w:val="0"/>
          <w:w w:val="100"/>
          <w:sz w:val="32"/>
          <w:szCs w:val="32"/>
        </w:rPr>
        <w:t>食堂</w:t>
      </w:r>
      <w:r>
        <w:rPr>
          <w:rFonts w:hint="eastAsia" w:ascii="仿宋_GB2312" w:hAnsi="仿宋_GB2312" w:eastAsia="仿宋_GB2312" w:cs="仿宋_GB2312"/>
          <w:b w:val="0"/>
          <w:i w:val="0"/>
          <w:caps w:val="0"/>
          <w:spacing w:val="0"/>
          <w:w w:val="100"/>
          <w:sz w:val="32"/>
          <w:szCs w:val="32"/>
          <w:lang w:eastAsia="zh-CN"/>
        </w:rPr>
        <w:t>和供餐单位，鼓励前述单位在提供和采购食堂服务中明确集体用餐单位、供餐单位需遵守本办法规定实行陪餐。中小学</w:t>
      </w:r>
      <w:r>
        <w:rPr>
          <w:rFonts w:hint="eastAsia" w:ascii="仿宋_GB2312" w:hAnsi="仿宋_GB2312" w:eastAsia="仿宋_GB2312" w:cs="仿宋_GB2312"/>
          <w:b w:val="0"/>
          <w:i w:val="0"/>
          <w:caps w:val="0"/>
          <w:spacing w:val="0"/>
          <w:w w:val="100"/>
          <w:sz w:val="32"/>
          <w:szCs w:val="32"/>
          <w:highlight w:val="none"/>
          <w:lang w:eastAsia="zh-CN"/>
        </w:rPr>
        <w:t>（幼儿园）</w:t>
      </w:r>
      <w:r>
        <w:rPr>
          <w:rFonts w:hint="eastAsia" w:ascii="仿宋_GB2312" w:hAnsi="仿宋_GB2312" w:eastAsia="仿宋_GB2312" w:cs="仿宋_GB2312"/>
          <w:b w:val="0"/>
          <w:i w:val="0"/>
          <w:caps w:val="0"/>
          <w:color w:val="auto"/>
          <w:spacing w:val="0"/>
          <w:w w:val="100"/>
          <w:sz w:val="32"/>
          <w:szCs w:val="32"/>
          <w:lang w:eastAsia="zh-CN"/>
        </w:rPr>
        <w:t>食堂按</w:t>
      </w:r>
      <w:r>
        <w:rPr>
          <w:rFonts w:hint="eastAsia" w:ascii="仿宋_GB2312" w:hAnsi="仿宋_GB2312" w:eastAsia="仿宋_GB2312" w:cs="仿宋_GB2312"/>
          <w:b w:val="0"/>
          <w:i w:val="0"/>
          <w:caps w:val="0"/>
          <w:color w:val="auto"/>
          <w:spacing w:val="0"/>
          <w:w w:val="100"/>
          <w:sz w:val="32"/>
          <w:szCs w:val="32"/>
          <w:lang w:val="en-US" w:eastAsia="zh-CN"/>
        </w:rPr>
        <w:t>国家相关规定</w:t>
      </w:r>
      <w:r>
        <w:rPr>
          <w:rFonts w:hint="eastAsia" w:ascii="仿宋_GB2312" w:hAnsi="仿宋_GB2312" w:eastAsia="仿宋_GB2312" w:cs="仿宋_GB2312"/>
          <w:b w:val="0"/>
          <w:i w:val="0"/>
          <w:caps w:val="0"/>
          <w:color w:val="auto"/>
          <w:spacing w:val="0"/>
          <w:w w:val="100"/>
          <w:sz w:val="32"/>
          <w:szCs w:val="32"/>
          <w:highlight w:val="none"/>
          <w:lang w:val="en-US" w:eastAsia="zh-CN"/>
        </w:rPr>
        <w:t>落实</w:t>
      </w:r>
      <w:r>
        <w:rPr>
          <w:rFonts w:hint="eastAsia" w:ascii="仿宋_GB2312" w:hAnsi="仿宋_GB2312" w:eastAsia="仿宋_GB2312" w:cs="仿宋_GB2312"/>
          <w:b w:val="0"/>
          <w:i w:val="0"/>
          <w:caps w:val="0"/>
          <w:color w:val="auto"/>
          <w:spacing w:val="0"/>
          <w:w w:val="100"/>
          <w:sz w:val="32"/>
          <w:szCs w:val="32"/>
          <w:highlight w:val="none"/>
          <w:lang w:eastAsia="zh-CN"/>
        </w:rPr>
        <w:t>学校</w:t>
      </w:r>
      <w:r>
        <w:rPr>
          <w:rFonts w:hint="eastAsia" w:ascii="仿宋_GB2312" w:hAnsi="仿宋_GB2312" w:eastAsia="仿宋_GB2312" w:cs="仿宋_GB2312"/>
          <w:b w:val="0"/>
          <w:i w:val="0"/>
          <w:caps w:val="0"/>
          <w:color w:val="auto"/>
          <w:spacing w:val="0"/>
          <w:w w:val="100"/>
          <w:sz w:val="32"/>
          <w:szCs w:val="32"/>
          <w:highlight w:val="none"/>
        </w:rPr>
        <w:t>陪餐。</w:t>
      </w:r>
    </w:p>
    <w:p>
      <w:pPr>
        <w:pStyle w:val="3"/>
        <w:numPr>
          <w:ilvl w:val="-1"/>
          <w:numId w:val="0"/>
        </w:numPr>
        <w:snapToGrid/>
        <w:spacing w:before="157" w:beforeLines="50" w:beforeAutospacing="0" w:after="157" w:afterLines="50" w:afterAutospacing="0" w:line="574" w:lineRule="exact"/>
        <w:ind w:firstLine="2880" w:firstLineChars="900"/>
        <w:jc w:val="both"/>
        <w:textAlignment w:val="baseline"/>
        <w:rPr>
          <w:rStyle w:val="13"/>
          <w:rFonts w:hint="eastAsia" w:ascii="CESI黑体-GB2312" w:hAnsi="CESI黑体-GB2312" w:eastAsia="CESI黑体-GB2312" w:cs="CESI黑体-GB2312"/>
          <w:color w:val="auto"/>
          <w:spacing w:val="0"/>
          <w:szCs w:val="32"/>
        </w:rPr>
      </w:pPr>
    </w:p>
    <w:p>
      <w:pPr>
        <w:pStyle w:val="3"/>
        <w:numPr>
          <w:ilvl w:val="-1"/>
          <w:numId w:val="0"/>
        </w:numPr>
        <w:snapToGrid/>
        <w:spacing w:before="157" w:beforeLines="50" w:beforeAutospacing="0" w:after="157" w:afterLines="50" w:afterAutospacing="0" w:line="574" w:lineRule="exact"/>
        <w:ind w:firstLine="2880" w:firstLineChars="900"/>
        <w:jc w:val="both"/>
        <w:textAlignment w:val="baseline"/>
        <w:rPr>
          <w:rFonts w:hint="eastAsia" w:ascii="CESI黑体-GB2312" w:hAnsi="CESI黑体-GB2312" w:eastAsia="CESI黑体-GB2312" w:cs="CESI黑体-GB2312"/>
          <w:b w:val="0"/>
          <w:i w:val="0"/>
          <w:caps w:val="0"/>
          <w:color w:val="auto"/>
          <w:spacing w:val="0"/>
          <w:w w:val="100"/>
          <w:sz w:val="32"/>
          <w:szCs w:val="32"/>
        </w:rPr>
      </w:pPr>
      <w:r>
        <w:rPr>
          <w:rStyle w:val="13"/>
          <w:rFonts w:hint="eastAsia" w:ascii="CESI黑体-GB2312" w:hAnsi="CESI黑体-GB2312" w:eastAsia="CESI黑体-GB2312" w:cs="CESI黑体-GB2312"/>
          <w:color w:val="auto"/>
          <w:spacing w:val="0"/>
          <w:szCs w:val="32"/>
        </w:rPr>
        <w:t>第二章  陪餐</w:t>
      </w:r>
      <w:r>
        <w:rPr>
          <w:rStyle w:val="13"/>
          <w:rFonts w:hint="eastAsia" w:ascii="CESI黑体-GB2312" w:hAnsi="CESI黑体-GB2312" w:eastAsia="CESI黑体-GB2312" w:cs="CESI黑体-GB2312"/>
          <w:color w:val="auto"/>
          <w:spacing w:val="0"/>
          <w:szCs w:val="32"/>
          <w:lang w:eastAsia="zh-CN"/>
        </w:rPr>
        <w:t>要求</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auto"/>
          <w:spacing w:val="0"/>
          <w:w w:val="100"/>
          <w:sz w:val="32"/>
          <w:szCs w:val="32"/>
        </w:rPr>
      </w:pPr>
      <w:r>
        <w:rPr>
          <w:rFonts w:hint="eastAsia" w:ascii="仿宋_GB2312" w:hAnsi="仿宋_GB2312" w:eastAsia="仿宋_GB2312" w:cs="仿宋_GB2312"/>
          <w:b/>
          <w:bCs/>
          <w:i w:val="0"/>
          <w:caps w:val="0"/>
          <w:color w:val="auto"/>
          <w:spacing w:val="0"/>
          <w:w w:val="100"/>
          <w:sz w:val="32"/>
          <w:szCs w:val="32"/>
          <w:lang w:eastAsia="zh-CN"/>
        </w:rPr>
        <w:t>第四条</w:t>
      </w:r>
      <w:r>
        <w:rPr>
          <w:rFonts w:hint="eastAsia" w:ascii="仿宋_GB2312" w:hAnsi="仿宋_GB2312" w:eastAsia="仿宋_GB2312" w:cs="仿宋_GB2312"/>
          <w:b w:val="0"/>
          <w:i w:val="0"/>
          <w:caps w:val="0"/>
          <w:color w:val="auto"/>
          <w:spacing w:val="0"/>
          <w:w w:val="100"/>
          <w:sz w:val="32"/>
          <w:szCs w:val="32"/>
          <w:lang w:val="en-US" w:eastAsia="zh-CN"/>
        </w:rPr>
        <w:t xml:space="preserve">  </w:t>
      </w:r>
      <w:r>
        <w:rPr>
          <w:rFonts w:hint="eastAsia" w:ascii="仿宋_GB2312" w:hAnsi="仿宋_GB2312" w:eastAsia="仿宋_GB2312" w:cs="仿宋_GB2312"/>
          <w:b w:val="0"/>
          <w:i w:val="0"/>
          <w:caps w:val="0"/>
          <w:color w:val="auto"/>
          <w:spacing w:val="0"/>
          <w:w w:val="100"/>
          <w:kern w:val="2"/>
          <w:sz w:val="32"/>
          <w:szCs w:val="32"/>
          <w:lang w:val="en-US" w:eastAsia="zh-CN" w:bidi="ar-SA"/>
        </w:rPr>
        <w:t>集体用餐单位、</w:t>
      </w:r>
      <w:r>
        <w:rPr>
          <w:rFonts w:hint="eastAsia" w:ascii="仿宋_GB2312" w:hAnsi="仿宋_GB2312" w:eastAsia="仿宋_GB2312" w:cs="仿宋_GB2312"/>
          <w:b w:val="0"/>
          <w:i w:val="0"/>
          <w:caps w:val="0"/>
          <w:color w:val="auto"/>
          <w:spacing w:val="0"/>
          <w:w w:val="100"/>
          <w:kern w:val="2"/>
          <w:sz w:val="32"/>
          <w:szCs w:val="32"/>
          <w:highlight w:val="none"/>
          <w:lang w:val="en-US" w:eastAsia="zh-CN" w:bidi="ar-SA"/>
        </w:rPr>
        <w:t>供餐单位</w:t>
      </w:r>
      <w:r>
        <w:rPr>
          <w:rFonts w:hint="eastAsia" w:ascii="仿宋_GB2312" w:hAnsi="仿宋_GB2312" w:eastAsia="仿宋_GB2312" w:cs="仿宋_GB2312"/>
          <w:b w:val="0"/>
          <w:i w:val="0"/>
          <w:caps w:val="0"/>
          <w:color w:val="auto"/>
          <w:spacing w:val="0"/>
          <w:w w:val="100"/>
          <w:kern w:val="2"/>
          <w:sz w:val="32"/>
          <w:szCs w:val="32"/>
          <w:lang w:val="en-US" w:eastAsia="zh-CN" w:bidi="ar-SA"/>
        </w:rPr>
        <w:t>主动执行本办法，</w:t>
      </w:r>
      <w:r>
        <w:rPr>
          <w:rFonts w:hint="eastAsia" w:ascii="仿宋_GB2312" w:hAnsi="仿宋_GB2312" w:eastAsia="仿宋_GB2312" w:cs="仿宋_GB2312"/>
          <w:b w:val="0"/>
          <w:bCs w:val="0"/>
          <w:i w:val="0"/>
          <w:caps w:val="0"/>
          <w:color w:val="auto"/>
          <w:spacing w:val="0"/>
          <w:w w:val="100"/>
          <w:sz w:val="32"/>
          <w:szCs w:val="32"/>
          <w:lang w:eastAsia="zh-CN"/>
        </w:rPr>
        <w:t>并实行主要负责人按照陪餐流程进行陪餐（陪餐流程图见附件</w:t>
      </w:r>
      <w:r>
        <w:rPr>
          <w:rFonts w:hint="eastAsia" w:ascii="仿宋_GB2312" w:hAnsi="仿宋_GB2312" w:eastAsia="仿宋_GB2312" w:cs="仿宋_GB2312"/>
          <w:b w:val="0"/>
          <w:bCs w:val="0"/>
          <w:i w:val="0"/>
          <w:caps w:val="0"/>
          <w:color w:val="auto"/>
          <w:spacing w:val="0"/>
          <w:w w:val="100"/>
          <w:sz w:val="32"/>
          <w:szCs w:val="32"/>
          <w:lang w:val="en-US" w:eastAsia="zh-CN"/>
        </w:rPr>
        <w:t>1</w:t>
      </w:r>
      <w:r>
        <w:rPr>
          <w:rFonts w:hint="eastAsia" w:ascii="仿宋_GB2312" w:hAnsi="仿宋_GB2312" w:eastAsia="仿宋_GB2312" w:cs="仿宋_GB2312"/>
          <w:b w:val="0"/>
          <w:bCs w:val="0"/>
          <w:i w:val="0"/>
          <w:caps w:val="0"/>
          <w:color w:val="auto"/>
          <w:spacing w:val="0"/>
          <w:w w:val="100"/>
          <w:sz w:val="32"/>
          <w:szCs w:val="32"/>
          <w:lang w:eastAsia="zh-CN"/>
        </w:rPr>
        <w:t>），切实保障食品质量安全。</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auto"/>
          <w:spacing w:val="0"/>
          <w:w w:val="100"/>
          <w:sz w:val="32"/>
          <w:szCs w:val="32"/>
          <w:lang w:eastAsia="zh-CN"/>
        </w:rPr>
        <w:t>第五条</w:t>
      </w:r>
      <w:r>
        <w:rPr>
          <w:rFonts w:hint="eastAsia" w:ascii="仿宋_GB2312" w:hAnsi="仿宋_GB2312" w:eastAsia="仿宋_GB2312" w:cs="仿宋_GB2312"/>
          <w:b w:val="0"/>
          <w:bCs w:val="0"/>
          <w:i w:val="0"/>
          <w:caps w:val="0"/>
          <w:color w:val="auto"/>
          <w:spacing w:val="0"/>
          <w:w w:val="100"/>
          <w:sz w:val="32"/>
          <w:szCs w:val="32"/>
          <w:lang w:val="en-US" w:eastAsia="zh-CN"/>
        </w:rPr>
        <w:t xml:space="preserve">  </w:t>
      </w:r>
      <w:r>
        <w:rPr>
          <w:rFonts w:hint="eastAsia" w:ascii="仿宋_GB2312" w:hAnsi="仿宋_GB2312" w:eastAsia="仿宋_GB2312" w:cs="仿宋_GB2312"/>
          <w:b w:val="0"/>
          <w:bCs w:val="0"/>
          <w:i w:val="0"/>
          <w:caps w:val="0"/>
          <w:color w:val="auto"/>
          <w:spacing w:val="0"/>
          <w:w w:val="100"/>
          <w:sz w:val="32"/>
          <w:szCs w:val="32"/>
          <w:lang w:eastAsia="zh-CN"/>
        </w:rPr>
        <w:t>集体用餐、供餐单位</w:t>
      </w:r>
      <w:r>
        <w:rPr>
          <w:rFonts w:hint="eastAsia" w:ascii="仿宋_GB2312" w:hAnsi="仿宋_GB2312" w:eastAsia="仿宋_GB2312" w:cs="仿宋_GB2312"/>
          <w:b w:val="0"/>
          <w:i w:val="0"/>
          <w:caps w:val="0"/>
          <w:color w:val="auto"/>
          <w:spacing w:val="0"/>
          <w:w w:val="100"/>
          <w:sz w:val="32"/>
          <w:szCs w:val="32"/>
          <w:lang w:eastAsia="zh-CN"/>
        </w:rPr>
        <w:t>应结合实际制定并实行负责人陪餐制度，</w:t>
      </w:r>
      <w:r>
        <w:rPr>
          <w:rFonts w:hint="eastAsia" w:ascii="仿宋_GB2312" w:hAnsi="仿宋_GB2312" w:eastAsia="仿宋_GB2312" w:cs="仿宋_GB2312"/>
          <w:b w:val="0"/>
          <w:i w:val="0"/>
          <w:caps w:val="0"/>
          <w:color w:val="auto"/>
          <w:spacing w:val="0"/>
          <w:w w:val="100"/>
          <w:sz w:val="32"/>
          <w:szCs w:val="32"/>
        </w:rPr>
        <w:t>成立陪餐小组</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auto"/>
          <w:spacing w:val="0"/>
          <w:w w:val="100"/>
          <w:sz w:val="32"/>
          <w:szCs w:val="32"/>
          <w:lang w:val="en-US" w:eastAsia="zh-CN"/>
        </w:rPr>
        <w:t>制定每月陪餐人员计划安排表（</w:t>
      </w:r>
      <w:r>
        <w:rPr>
          <w:rFonts w:hint="eastAsia" w:ascii="仿宋_GB2312" w:hAnsi="仿宋_GB2312" w:eastAsia="仿宋_GB2312" w:cs="仿宋_GB2312"/>
          <w:b w:val="0"/>
          <w:i w:val="0"/>
          <w:caps w:val="0"/>
          <w:color w:val="auto"/>
          <w:spacing w:val="0"/>
          <w:w w:val="100"/>
          <w:sz w:val="32"/>
          <w:szCs w:val="32"/>
        </w:rPr>
        <w:t>参考样式见</w:t>
      </w:r>
      <w:r>
        <w:rPr>
          <w:rFonts w:hint="eastAsia" w:ascii="仿宋_GB2312" w:hAnsi="仿宋_GB2312" w:eastAsia="仿宋_GB2312" w:cs="仿宋_GB2312"/>
          <w:b w:val="0"/>
          <w:i w:val="0"/>
          <w:caps w:val="0"/>
          <w:color w:val="000000"/>
          <w:spacing w:val="0"/>
          <w:w w:val="100"/>
          <w:sz w:val="32"/>
          <w:szCs w:val="32"/>
        </w:rPr>
        <w:t>附件</w:t>
      </w:r>
      <w:r>
        <w:rPr>
          <w:rFonts w:hint="eastAsia" w:ascii="仿宋_GB2312" w:hAnsi="仿宋_GB2312" w:eastAsia="仿宋_GB2312" w:cs="仿宋_GB2312"/>
          <w:b w:val="0"/>
          <w:i w:val="0"/>
          <w:caps w:val="0"/>
          <w:color w:val="000000"/>
          <w:spacing w:val="0"/>
          <w:w w:val="100"/>
          <w:sz w:val="32"/>
          <w:szCs w:val="32"/>
          <w:lang w:val="en-US" w:eastAsia="zh-CN"/>
        </w:rPr>
        <w:t>2</w:t>
      </w:r>
      <w:r>
        <w:rPr>
          <w:rFonts w:hint="eastAsia" w:ascii="仿宋_GB2312" w:hAnsi="仿宋_GB2312" w:eastAsia="仿宋_GB2312" w:cs="仿宋_GB2312"/>
          <w:b w:val="0"/>
          <w:i w:val="0"/>
          <w:caps w:val="0"/>
          <w:spacing w:val="0"/>
          <w:w w:val="100"/>
          <w:sz w:val="32"/>
          <w:szCs w:val="32"/>
          <w:lang w:val="en-US" w:eastAsia="zh-CN"/>
        </w:rPr>
        <w:t>）</w:t>
      </w:r>
      <w:r>
        <w:rPr>
          <w:rFonts w:hint="eastAsia" w:ascii="仿宋_GB2312" w:hAnsi="仿宋_GB2312" w:eastAsia="仿宋_GB2312" w:cs="仿宋_GB2312"/>
          <w:b w:val="0"/>
          <w:i w:val="0"/>
          <w:caps w:val="0"/>
          <w:spacing w:val="0"/>
          <w:w w:val="100"/>
          <w:sz w:val="32"/>
          <w:szCs w:val="32"/>
        </w:rPr>
        <w:t>。</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第六条</w:t>
      </w:r>
      <w:r>
        <w:rPr>
          <w:rFonts w:hint="eastAsia" w:ascii="仿宋_GB2312" w:hAnsi="仿宋_GB2312" w:eastAsia="仿宋_GB2312" w:cs="仿宋_GB2312"/>
          <w:b w:val="0"/>
          <w:bCs w:val="0"/>
          <w:i w:val="0"/>
          <w:caps w:val="0"/>
          <w:color w:val="000000"/>
          <w:spacing w:val="0"/>
          <w:w w:val="100"/>
          <w:sz w:val="32"/>
          <w:szCs w:val="32"/>
          <w:lang w:val="en-US" w:eastAsia="zh-CN"/>
        </w:rPr>
        <w:t xml:space="preserve">  </w:t>
      </w:r>
      <w:r>
        <w:rPr>
          <w:rFonts w:hint="eastAsia" w:ascii="仿宋_GB2312" w:hAnsi="仿宋_GB2312" w:eastAsia="仿宋_GB2312" w:cs="仿宋_GB2312"/>
          <w:b w:val="0"/>
          <w:bCs w:val="0"/>
          <w:i w:val="0"/>
          <w:caps w:val="0"/>
          <w:color w:val="000000"/>
          <w:spacing w:val="0"/>
          <w:w w:val="100"/>
          <w:sz w:val="32"/>
          <w:szCs w:val="32"/>
          <w:lang w:eastAsia="zh-CN"/>
        </w:rPr>
        <w:t>集体用餐、供餐单位</w:t>
      </w:r>
      <w:r>
        <w:rPr>
          <w:rFonts w:hint="eastAsia" w:ascii="仿宋_GB2312" w:hAnsi="仿宋_GB2312" w:eastAsia="仿宋_GB2312" w:cs="仿宋_GB2312"/>
          <w:b w:val="0"/>
          <w:i w:val="0"/>
          <w:caps w:val="0"/>
          <w:color w:val="000000"/>
          <w:spacing w:val="0"/>
          <w:w w:val="100"/>
          <w:sz w:val="32"/>
          <w:szCs w:val="32"/>
        </w:rPr>
        <w:t>陪餐小组由单位主要负责人</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全体领导班子成员以及经领导班子同意的中层管理人员组成</w:t>
      </w:r>
      <w:r>
        <w:rPr>
          <w:rFonts w:hint="eastAsia" w:ascii="仿宋_GB2312" w:hAnsi="仿宋_GB2312" w:eastAsia="仿宋_GB2312" w:cs="仿宋_GB2312"/>
          <w:b w:val="0"/>
          <w:i w:val="0"/>
          <w:caps w:val="0"/>
          <w:color w:val="000000"/>
          <w:spacing w:val="0"/>
          <w:w w:val="100"/>
          <w:sz w:val="32"/>
          <w:szCs w:val="32"/>
          <w:lang w:eastAsia="zh-CN"/>
        </w:rPr>
        <w:t>，组长由</w:t>
      </w:r>
      <w:r>
        <w:rPr>
          <w:rFonts w:hint="eastAsia" w:ascii="仿宋_GB2312" w:hAnsi="仿宋_GB2312" w:eastAsia="仿宋_GB2312" w:cs="仿宋_GB2312"/>
          <w:b w:val="0"/>
          <w:i w:val="0"/>
          <w:caps w:val="0"/>
          <w:color w:val="000000"/>
          <w:spacing w:val="0"/>
          <w:w w:val="100"/>
          <w:sz w:val="32"/>
          <w:szCs w:val="32"/>
        </w:rPr>
        <w:t>单位主要负责人</w:t>
      </w:r>
      <w:r>
        <w:rPr>
          <w:rFonts w:hint="eastAsia" w:ascii="仿宋_GB2312" w:hAnsi="仿宋_GB2312" w:eastAsia="仿宋_GB2312" w:cs="仿宋_GB2312"/>
          <w:b w:val="0"/>
          <w:i w:val="0"/>
          <w:caps w:val="0"/>
          <w:color w:val="000000"/>
          <w:spacing w:val="0"/>
          <w:w w:val="100"/>
          <w:sz w:val="32"/>
          <w:szCs w:val="32"/>
          <w:lang w:eastAsia="zh-CN"/>
        </w:rPr>
        <w:t>担任</w:t>
      </w:r>
      <w:r>
        <w:rPr>
          <w:rFonts w:hint="eastAsia" w:ascii="仿宋_GB2312" w:hAnsi="仿宋_GB2312" w:eastAsia="仿宋_GB2312" w:cs="仿宋_GB2312"/>
          <w:b w:val="0"/>
          <w:i w:val="0"/>
          <w:caps w:val="0"/>
          <w:color w:val="000000"/>
          <w:spacing w:val="0"/>
          <w:w w:val="100"/>
          <w:sz w:val="32"/>
          <w:szCs w:val="32"/>
        </w:rPr>
        <w:t>。</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spacing w:val="0"/>
          <w:w w:val="100"/>
          <w:sz w:val="32"/>
          <w:szCs w:val="32"/>
          <w:lang w:eastAsia="zh-CN"/>
        </w:rPr>
        <w:t>第七条</w:t>
      </w:r>
      <w:r>
        <w:rPr>
          <w:rFonts w:hint="eastAsia" w:ascii="仿宋_GB2312" w:hAnsi="仿宋_GB2312" w:eastAsia="仿宋_GB2312" w:cs="仿宋_GB2312"/>
          <w:b w:val="0"/>
          <w:bCs w:val="0"/>
          <w:i w:val="0"/>
          <w:caps w:val="0"/>
          <w:color w:val="000000"/>
          <w:spacing w:val="0"/>
          <w:w w:val="100"/>
          <w:sz w:val="32"/>
          <w:szCs w:val="32"/>
          <w:lang w:val="en-US" w:eastAsia="zh-CN"/>
        </w:rPr>
        <w:t xml:space="preserve">  </w:t>
      </w:r>
      <w:r>
        <w:rPr>
          <w:rFonts w:hint="eastAsia" w:ascii="仿宋_GB2312" w:hAnsi="仿宋_GB2312" w:eastAsia="仿宋_GB2312" w:cs="仿宋_GB2312"/>
          <w:b w:val="0"/>
          <w:bCs w:val="0"/>
          <w:i w:val="0"/>
          <w:caps w:val="0"/>
          <w:color w:val="000000"/>
          <w:spacing w:val="0"/>
          <w:w w:val="100"/>
          <w:sz w:val="32"/>
          <w:szCs w:val="32"/>
          <w:lang w:eastAsia="zh-CN"/>
        </w:rPr>
        <w:t>集体用餐单位</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陪餐小组实行轮值陪餐，</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每餐次至少安排一名人员</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陪餐，陪餐</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要在公共就餐地点</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食用与</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就餐人员</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相同</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价位、菜式的</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餐食。</w:t>
      </w:r>
    </w:p>
    <w:p>
      <w:pPr>
        <w:pStyle w:val="3"/>
        <w:numPr>
          <w:ilvl w:val="-1"/>
          <w:numId w:val="0"/>
        </w:numPr>
        <w:snapToGrid/>
        <w:spacing w:before="0" w:beforeLines="-2147483648" w:beforeAutospacing="0" w:after="0" w:afterLines="-2147483648" w:afterAutospacing="0" w:line="574"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第八条</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供餐单位每周安排陪餐人员到其服务的</w:t>
      </w:r>
      <w:r>
        <w:rPr>
          <w:rFonts w:hint="eastAsia" w:ascii="仿宋_GB2312" w:hAnsi="仿宋_GB2312" w:eastAsia="仿宋_GB2312" w:cs="仿宋_GB2312"/>
          <w:b w:val="0"/>
          <w:i w:val="0"/>
          <w:caps w:val="0"/>
          <w:color w:val="000000" w:themeColor="text1"/>
          <w:spacing w:val="0"/>
          <w:w w:val="100"/>
          <w:sz w:val="32"/>
          <w:szCs w:val="32"/>
          <w:shd w:val="clear"/>
          <w:lang w:eastAsia="zh-CN"/>
          <w14:textFill>
            <w14:solidFill>
              <w14:schemeClr w14:val="tx1"/>
            </w14:solidFill>
          </w14:textFill>
        </w:rPr>
        <w:t>所有</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集体用餐单位，对早餐、午餐、晚餐等不同餐次，分别开展各不少于一次的陪餐。</w:t>
      </w:r>
    </w:p>
    <w:p>
      <w:pPr>
        <w:pStyle w:val="3"/>
        <w:numPr>
          <w:ilvl w:val="-1"/>
          <w:numId w:val="0"/>
        </w:numPr>
        <w:snapToGrid/>
        <w:spacing w:before="0" w:beforeLines="-2147483648" w:beforeAutospacing="0" w:after="0" w:afterLines="-2147483648" w:afterAutospacing="0" w:line="574" w:lineRule="exact"/>
        <w:ind w:firstLine="640"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pPr>
    </w:p>
    <w:p>
      <w:pPr>
        <w:pStyle w:val="3"/>
        <w:numPr>
          <w:ilvl w:val="-1"/>
          <w:numId w:val="0"/>
        </w:numPr>
        <w:snapToGrid/>
        <w:spacing w:before="157" w:beforeLines="50" w:beforeAutospacing="0" w:after="157" w:afterLines="50" w:afterAutospacing="0" w:line="574" w:lineRule="exact"/>
        <w:ind w:firstLine="2880" w:firstLineChars="900"/>
        <w:jc w:val="both"/>
        <w:textAlignment w:val="baseline"/>
        <w:rPr>
          <w:rStyle w:val="13"/>
          <w:rFonts w:hint="eastAsia" w:ascii="CESI黑体-GB2312" w:hAnsi="CESI黑体-GB2312" w:eastAsia="CESI黑体-GB2312" w:cs="CESI黑体-GB2312"/>
          <w:spacing w:val="0"/>
          <w:szCs w:val="32"/>
        </w:rPr>
      </w:pPr>
      <w:r>
        <w:rPr>
          <w:rStyle w:val="13"/>
          <w:rFonts w:hint="eastAsia" w:ascii="CESI黑体-GB2312" w:hAnsi="CESI黑体-GB2312" w:eastAsia="CESI黑体-GB2312" w:cs="CESI黑体-GB2312"/>
          <w:spacing w:val="0"/>
          <w:szCs w:val="32"/>
        </w:rPr>
        <w:t>第三章  陪餐人员</w:t>
      </w:r>
      <w:r>
        <w:rPr>
          <w:rStyle w:val="13"/>
          <w:rFonts w:hint="eastAsia" w:ascii="CESI黑体-GB2312" w:hAnsi="CESI黑体-GB2312" w:eastAsia="CESI黑体-GB2312" w:cs="CESI黑体-GB2312"/>
          <w:spacing w:val="0"/>
          <w:szCs w:val="32"/>
          <w:lang w:eastAsia="zh-CN"/>
        </w:rPr>
        <w:t>职责</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第九条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陪餐人员</w:t>
      </w:r>
      <w:r>
        <w:rPr>
          <w:rFonts w:hint="eastAsia" w:ascii="仿宋_GB2312" w:hAnsi="仿宋_GB2312" w:eastAsia="仿宋_GB2312" w:cs="仿宋_GB2312"/>
          <w:b w:val="0"/>
          <w:i w:val="0"/>
          <w:caps w:val="0"/>
          <w:color w:val="000000"/>
          <w:spacing w:val="0"/>
          <w:w w:val="100"/>
          <w:sz w:val="32"/>
          <w:szCs w:val="32"/>
          <w:lang w:eastAsia="zh-CN"/>
        </w:rPr>
        <w:t>要</w:t>
      </w:r>
      <w:r>
        <w:rPr>
          <w:rFonts w:hint="eastAsia" w:ascii="仿宋_GB2312" w:hAnsi="仿宋_GB2312" w:eastAsia="仿宋_GB2312" w:cs="仿宋_GB2312"/>
          <w:b w:val="0"/>
          <w:i w:val="0"/>
          <w:caps w:val="0"/>
          <w:color w:val="000000"/>
          <w:spacing w:val="0"/>
          <w:w w:val="100"/>
          <w:sz w:val="32"/>
          <w:szCs w:val="32"/>
        </w:rPr>
        <w:t>对所食用</w:t>
      </w:r>
      <w:r>
        <w:rPr>
          <w:rFonts w:hint="eastAsia" w:ascii="仿宋_GB2312" w:hAnsi="仿宋_GB2312" w:eastAsia="仿宋_GB2312" w:cs="仿宋_GB2312"/>
          <w:b w:val="0"/>
          <w:i w:val="0"/>
          <w:caps w:val="0"/>
          <w:color w:val="000000"/>
          <w:spacing w:val="0"/>
          <w:w w:val="100"/>
          <w:sz w:val="32"/>
          <w:szCs w:val="32"/>
          <w:lang w:eastAsia="zh-CN"/>
        </w:rPr>
        <w:t>餐食</w:t>
      </w:r>
      <w:r>
        <w:rPr>
          <w:rFonts w:hint="eastAsia" w:ascii="仿宋_GB2312" w:hAnsi="仿宋_GB2312" w:eastAsia="仿宋_GB2312" w:cs="仿宋_GB2312"/>
          <w:b w:val="0"/>
          <w:i w:val="0"/>
          <w:caps w:val="0"/>
          <w:color w:val="000000"/>
          <w:spacing w:val="0"/>
          <w:w w:val="100"/>
          <w:sz w:val="32"/>
          <w:szCs w:val="32"/>
        </w:rPr>
        <w:t>的外观、</w:t>
      </w:r>
      <w:r>
        <w:rPr>
          <w:rFonts w:hint="eastAsia" w:ascii="仿宋_GB2312" w:hAnsi="仿宋_GB2312" w:eastAsia="仿宋_GB2312" w:cs="仿宋_GB2312"/>
          <w:b w:val="0"/>
          <w:i w:val="0"/>
          <w:caps w:val="0"/>
          <w:color w:val="000000"/>
          <w:spacing w:val="0"/>
          <w:w w:val="100"/>
          <w:sz w:val="32"/>
          <w:szCs w:val="32"/>
          <w:lang w:val="en-US" w:eastAsia="zh-CN"/>
        </w:rPr>
        <w:t>品</w:t>
      </w:r>
      <w:r>
        <w:rPr>
          <w:rFonts w:hint="eastAsia" w:ascii="仿宋_GB2312" w:hAnsi="仿宋_GB2312" w:eastAsia="仿宋_GB2312" w:cs="仿宋_GB2312"/>
          <w:b w:val="0"/>
          <w:i w:val="0"/>
          <w:caps w:val="0"/>
          <w:color w:val="000000"/>
          <w:spacing w:val="0"/>
          <w:w w:val="100"/>
          <w:sz w:val="32"/>
          <w:szCs w:val="32"/>
        </w:rPr>
        <w:t>味、质量</w:t>
      </w:r>
      <w:r>
        <w:rPr>
          <w:rFonts w:hint="eastAsia" w:ascii="仿宋_GB2312" w:hAnsi="仿宋_GB2312" w:eastAsia="仿宋_GB2312" w:cs="仿宋_GB2312"/>
          <w:b w:val="0"/>
          <w:i w:val="0"/>
          <w:caps w:val="0"/>
          <w:color w:val="000000"/>
          <w:spacing w:val="0"/>
          <w:w w:val="100"/>
          <w:sz w:val="32"/>
          <w:szCs w:val="32"/>
          <w:lang w:eastAsia="zh-CN"/>
        </w:rPr>
        <w:t>、营养、价格</w:t>
      </w:r>
      <w:r>
        <w:rPr>
          <w:rFonts w:hint="eastAsia" w:ascii="仿宋_GB2312" w:hAnsi="仿宋_GB2312" w:eastAsia="仿宋_GB2312" w:cs="仿宋_GB2312"/>
          <w:b w:val="0"/>
          <w:i w:val="0"/>
          <w:caps w:val="0"/>
          <w:color w:val="000000"/>
          <w:spacing w:val="0"/>
          <w:w w:val="100"/>
          <w:sz w:val="32"/>
          <w:szCs w:val="32"/>
        </w:rPr>
        <w:t>等进行评价，收集用餐人员的意见和建议，如实填写陪餐记录（参考样式见附件</w:t>
      </w:r>
      <w:r>
        <w:rPr>
          <w:rFonts w:hint="eastAsia" w:ascii="仿宋_GB2312" w:hAnsi="仿宋_GB2312" w:eastAsia="仿宋_GB2312" w:cs="仿宋_GB2312"/>
          <w:b w:val="0"/>
          <w:i w:val="0"/>
          <w:caps w:val="0"/>
          <w:color w:val="000000"/>
          <w:spacing w:val="0"/>
          <w:w w:val="100"/>
          <w:sz w:val="32"/>
          <w:szCs w:val="32"/>
          <w:lang w:val="en-US" w:eastAsia="zh-CN"/>
        </w:rPr>
        <w:t>3</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。陪餐小组</w:t>
      </w:r>
      <w:r>
        <w:rPr>
          <w:rFonts w:hint="eastAsia" w:ascii="仿宋_GB2312" w:hAnsi="仿宋_GB2312" w:eastAsia="仿宋_GB2312" w:cs="仿宋_GB2312"/>
          <w:b w:val="0"/>
          <w:i w:val="0"/>
          <w:caps w:val="0"/>
          <w:color w:val="000000"/>
          <w:spacing w:val="0"/>
          <w:w w:val="100"/>
          <w:sz w:val="32"/>
          <w:szCs w:val="32"/>
        </w:rPr>
        <w:t>及时</w:t>
      </w:r>
      <w:r>
        <w:rPr>
          <w:rFonts w:hint="eastAsia" w:ascii="仿宋_GB2312" w:hAnsi="仿宋_GB2312" w:eastAsia="仿宋_GB2312" w:cs="仿宋_GB2312"/>
          <w:b w:val="0"/>
          <w:i w:val="0"/>
          <w:caps w:val="0"/>
          <w:color w:val="000000"/>
          <w:spacing w:val="0"/>
          <w:w w:val="100"/>
          <w:sz w:val="32"/>
          <w:szCs w:val="32"/>
          <w:lang w:eastAsia="zh-CN"/>
        </w:rPr>
        <w:t>研究解决集中用餐过程中发现的问题，及时</w:t>
      </w:r>
      <w:r>
        <w:rPr>
          <w:rFonts w:hint="eastAsia" w:ascii="仿宋_GB2312" w:hAnsi="仿宋_GB2312" w:eastAsia="仿宋_GB2312" w:cs="仿宋_GB2312"/>
          <w:b w:val="0"/>
          <w:i w:val="0"/>
          <w:caps w:val="0"/>
          <w:spacing w:val="0"/>
          <w:w w:val="100"/>
          <w:sz w:val="32"/>
          <w:szCs w:val="32"/>
          <w:lang w:eastAsia="zh-CN"/>
        </w:rPr>
        <w:t>反馈相关意见建议的跟踪处理情况，形成书面报告材料，</w:t>
      </w:r>
      <w:r>
        <w:rPr>
          <w:rFonts w:hint="eastAsia" w:ascii="仿宋_GB2312" w:hAnsi="仿宋_GB2312" w:eastAsia="仿宋_GB2312" w:cs="仿宋_GB2312"/>
          <w:b w:val="0"/>
          <w:i w:val="0"/>
          <w:caps w:val="0"/>
          <w:color w:val="000000"/>
          <w:spacing w:val="0"/>
          <w:w w:val="100"/>
          <w:sz w:val="32"/>
          <w:szCs w:val="32"/>
        </w:rPr>
        <w:t>每月</w:t>
      </w:r>
      <w:r>
        <w:rPr>
          <w:rFonts w:hint="eastAsia" w:ascii="仿宋_GB2312" w:hAnsi="仿宋_GB2312" w:eastAsia="仿宋_GB2312" w:cs="仿宋_GB2312"/>
          <w:b w:val="0"/>
          <w:i w:val="0"/>
          <w:caps w:val="0"/>
          <w:color w:val="000000"/>
          <w:spacing w:val="0"/>
          <w:w w:val="100"/>
          <w:sz w:val="32"/>
          <w:szCs w:val="32"/>
          <w:lang w:eastAsia="zh-CN"/>
        </w:rPr>
        <w:t>与陪餐记录一同</w:t>
      </w:r>
      <w:r>
        <w:rPr>
          <w:rFonts w:hint="eastAsia" w:ascii="仿宋_GB2312" w:hAnsi="仿宋_GB2312" w:eastAsia="仿宋_GB2312" w:cs="仿宋_GB2312"/>
          <w:b w:val="0"/>
          <w:i w:val="0"/>
          <w:caps w:val="0"/>
          <w:color w:val="000000"/>
          <w:spacing w:val="0"/>
          <w:w w:val="100"/>
          <w:sz w:val="32"/>
          <w:szCs w:val="32"/>
        </w:rPr>
        <w:t>整理归档备查。</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第十条</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陪餐人员因故不能陪餐的，及时向陪餐小组组长报告，由陪餐小组组长在就餐前指定其他人员陪餐，并按要求做好陪餐相关工作。</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bCs/>
          <w:i w:val="0"/>
          <w:caps w:val="0"/>
          <w:spacing w:val="0"/>
          <w:w w:val="100"/>
          <w:sz w:val="32"/>
          <w:szCs w:val="32"/>
          <w:lang w:val="en-US" w:eastAsia="zh-CN"/>
        </w:rPr>
        <w:t>第十一条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lang w:eastAsia="zh-CN"/>
        </w:rPr>
        <w:t>陪餐人员陪餐时，不得干预单位食堂或供餐单位正常工作，不得擅自以个人名义发布未经本单位同意的陪餐有关信息。</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第十二条</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t>陪餐人员应</w:t>
      </w:r>
      <w:r>
        <w:rPr>
          <w:rFonts w:hint="eastAsia" w:ascii="仿宋_GB2312" w:hAnsi="仿宋_GB2312" w:eastAsia="仿宋_GB2312" w:cs="仿宋_GB2312"/>
          <w:b w:val="0"/>
          <w:bCs w:val="0"/>
          <w:i w:val="0"/>
          <w:caps w:val="0"/>
          <w:color w:val="000000" w:themeColor="text1"/>
          <w:spacing w:val="0"/>
          <w:w w:val="100"/>
          <w:sz w:val="32"/>
          <w:szCs w:val="32"/>
          <w:lang w:val="en-US" w:eastAsia="zh-CN"/>
          <w14:textFill>
            <w14:solidFill>
              <w14:schemeClr w14:val="tx1"/>
            </w14:solidFill>
          </w14:textFill>
        </w:rPr>
        <w:t>互相监督，认真</w:t>
      </w:r>
      <w:r>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t>履行职责，对不认真记载陪餐记录、不及时指出整改问题的，单位负责人给予批评教育;对发现危害集体用餐人员食品安全的问题未及时制止、出现明显疑似中毒或感染症状未及时报告，造成严重后果的，相关行政部门将依法予以处理。</w:t>
      </w:r>
    </w:p>
    <w:p>
      <w:pPr>
        <w:pStyle w:val="3"/>
        <w:numPr>
          <w:ilvl w:val="-1"/>
          <w:numId w:val="0"/>
        </w:numPr>
        <w:snapToGrid/>
        <w:spacing w:before="0" w:beforeLines="0" w:beforeAutospacing="0" w:after="0" w:afterLines="0" w:afterAutospacing="0" w:line="574" w:lineRule="exact"/>
        <w:ind w:firstLine="640" w:firstLineChars="200"/>
        <w:jc w:val="both"/>
        <w:textAlignment w:val="baseline"/>
        <w:rPr>
          <w:rFonts w:hint="eastAsia" w:ascii="仿宋_GB2312" w:hAnsi="仿宋_GB2312" w:eastAsia="仿宋_GB2312" w:cs="仿宋_GB2312"/>
          <w:b w:val="0"/>
          <w:bCs w:val="0"/>
          <w:i w:val="0"/>
          <w:caps w:val="0"/>
          <w:color w:val="000000" w:themeColor="text1"/>
          <w:spacing w:val="0"/>
          <w:w w:val="100"/>
          <w:sz w:val="32"/>
          <w:szCs w:val="32"/>
          <w:lang w:eastAsia="zh-CN"/>
          <w14:textFill>
            <w14:solidFill>
              <w14:schemeClr w14:val="tx1"/>
            </w14:solidFill>
          </w14:textFill>
        </w:rPr>
      </w:pPr>
    </w:p>
    <w:p>
      <w:pPr>
        <w:pStyle w:val="3"/>
        <w:numPr>
          <w:ilvl w:val="-1"/>
          <w:numId w:val="0"/>
        </w:numPr>
        <w:snapToGrid/>
        <w:spacing w:before="157" w:beforeLines="50" w:beforeAutospacing="0" w:after="157" w:afterLines="50" w:afterAutospacing="0" w:line="574" w:lineRule="exact"/>
        <w:ind w:firstLine="0" w:firstLineChars="0"/>
        <w:jc w:val="center"/>
        <w:textAlignment w:val="baseline"/>
        <w:rPr>
          <w:rStyle w:val="13"/>
          <w:rFonts w:hint="eastAsia" w:ascii="CESI黑体-GB2312" w:hAnsi="CESI黑体-GB2312" w:eastAsia="CESI黑体-GB2312" w:cs="CESI黑体-GB2312"/>
          <w:spacing w:val="0"/>
          <w:szCs w:val="32"/>
        </w:rPr>
      </w:pPr>
      <w:r>
        <w:rPr>
          <w:rStyle w:val="13"/>
          <w:rFonts w:hint="eastAsia" w:ascii="CESI黑体-GB2312" w:hAnsi="CESI黑体-GB2312" w:eastAsia="CESI黑体-GB2312" w:cs="CESI黑体-GB2312"/>
          <w:spacing w:val="0"/>
          <w:szCs w:val="32"/>
        </w:rPr>
        <w:t>第四章  集体用餐</w:t>
      </w:r>
      <w:r>
        <w:rPr>
          <w:rStyle w:val="13"/>
          <w:rFonts w:hint="eastAsia" w:ascii="CESI黑体-GB2312" w:hAnsi="CESI黑体-GB2312" w:eastAsia="CESI黑体-GB2312" w:cs="CESI黑体-GB2312"/>
          <w:spacing w:val="0"/>
          <w:szCs w:val="32"/>
          <w:lang w:eastAsia="zh-CN"/>
        </w:rPr>
        <w:t>、供餐</w:t>
      </w:r>
      <w:r>
        <w:rPr>
          <w:rStyle w:val="13"/>
          <w:rFonts w:hint="eastAsia" w:ascii="CESI黑体-GB2312" w:hAnsi="CESI黑体-GB2312" w:eastAsia="CESI黑体-GB2312" w:cs="CESI黑体-GB2312"/>
          <w:spacing w:val="0"/>
          <w:szCs w:val="32"/>
        </w:rPr>
        <w:t>单位职责</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pPr>
      <w:r>
        <w:rPr>
          <w:rFonts w:hint="eastAsia" w:ascii="仿宋_GB2312" w:hAnsi="仿宋_GB2312" w:eastAsia="仿宋_GB2312" w:cs="仿宋_GB2312"/>
          <w:b/>
          <w:bCs/>
          <w:i w:val="0"/>
          <w:caps w:val="0"/>
          <w:color w:val="000000" w:themeColor="text1"/>
          <w:spacing w:val="0"/>
          <w:w w:val="100"/>
          <w:sz w:val="32"/>
          <w:szCs w:val="32"/>
          <w:lang w:eastAsia="zh-CN"/>
          <w14:textFill>
            <w14:solidFill>
              <w14:schemeClr w14:val="tx1"/>
            </w14:solidFill>
          </w14:textFill>
        </w:rPr>
        <w:t>第十三条</w:t>
      </w:r>
      <w:r>
        <w:rPr>
          <w:rFonts w:hint="eastAsia" w:ascii="仿宋_GB2312" w:hAnsi="仿宋_GB2312" w:eastAsia="仿宋_GB2312" w:cs="仿宋_GB2312"/>
          <w:b w:val="0"/>
          <w:i w:val="0"/>
          <w:caps w:val="0"/>
          <w:color w:val="000000" w:themeColor="text1"/>
          <w:spacing w:val="0"/>
          <w:w w:val="100"/>
          <w:sz w:val="32"/>
          <w:szCs w:val="32"/>
          <w:lang w:val="en-US" w:eastAsia="zh-CN"/>
          <w14:textFill>
            <w14:solidFill>
              <w14:schemeClr w14:val="tx1"/>
            </w14:solidFill>
          </w14:textFill>
        </w:rPr>
        <w:t xml:space="preserve">  </w:t>
      </w:r>
      <w:r>
        <w:rPr>
          <w:rFonts w:hint="eastAsia" w:ascii="仿宋_GB2312" w:hAnsi="仿宋_GB2312" w:eastAsia="仿宋_GB2312" w:cs="仿宋_GB2312"/>
          <w:b w:val="0"/>
          <w:i w:val="0"/>
          <w:caps w:val="0"/>
          <w:color w:val="000000"/>
          <w:spacing w:val="0"/>
          <w:w w:val="100"/>
          <w:sz w:val="32"/>
          <w:szCs w:val="32"/>
          <w:lang w:eastAsia="zh-CN"/>
        </w:rPr>
        <w:t>集体用餐、供</w:t>
      </w:r>
      <w:r>
        <w:rPr>
          <w:rFonts w:hint="eastAsia" w:ascii="仿宋_GB2312" w:hAnsi="仿宋_GB2312" w:eastAsia="仿宋_GB2312" w:cs="仿宋_GB2312"/>
          <w:b w:val="0"/>
          <w:bCs w:val="0"/>
          <w:i w:val="0"/>
          <w:caps w:val="0"/>
          <w:color w:val="000000"/>
          <w:spacing w:val="0"/>
          <w:w w:val="100"/>
          <w:sz w:val="32"/>
          <w:szCs w:val="32"/>
          <w:lang w:eastAsia="zh-CN"/>
        </w:rPr>
        <w:t>餐单位对本单位生产经营的食品安全负责，依照法律法规规章和食品安全标准从事生产经营活动</w:t>
      </w:r>
      <w:r>
        <w:rPr>
          <w:rFonts w:hint="eastAsia" w:ascii="仿宋_GB2312" w:hAnsi="仿宋_GB2312" w:eastAsia="仿宋_GB2312" w:cs="仿宋_GB2312"/>
          <w:b w:val="0"/>
          <w:bCs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从</w:t>
      </w:r>
      <w:r>
        <w:rPr>
          <w:rFonts w:hint="eastAsia" w:ascii="仿宋_GB2312" w:hAnsi="仿宋_GB2312" w:eastAsia="仿宋_GB2312" w:cs="仿宋_GB2312"/>
          <w:b w:val="0"/>
          <w:bCs w:val="0"/>
          <w:i w:val="0"/>
          <w:caps w:val="0"/>
          <w:color w:val="000000"/>
          <w:spacing w:val="0"/>
          <w:w w:val="100"/>
          <w:sz w:val="32"/>
          <w:szCs w:val="32"/>
          <w:lang w:eastAsia="zh-CN"/>
        </w:rPr>
        <w:t>供餐单位</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订餐</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的</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集体用餐单位</w:t>
      </w:r>
      <w:r>
        <w:rPr>
          <w:rFonts w:hint="eastAsia" w:ascii="仿宋_GB2312" w:hAnsi="仿宋_GB2312" w:eastAsia="仿宋_GB2312" w:cs="仿宋_GB2312"/>
          <w:b w:val="0"/>
          <w:i w:val="0"/>
          <w:caps w:val="0"/>
          <w:color w:val="000000" w:themeColor="text1"/>
          <w:spacing w:val="0"/>
          <w:w w:val="100"/>
          <w:sz w:val="32"/>
          <w:szCs w:val="32"/>
          <w14:textFill>
            <w14:solidFill>
              <w14:schemeClr w14:val="tx1"/>
            </w14:solidFill>
          </w14:textFill>
        </w:rPr>
        <w:t>，</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除执行本单位陪餐办法外，还需监督供餐</w:t>
      </w:r>
      <w:r>
        <w:rPr>
          <w:rFonts w:hint="eastAsia" w:ascii="仿宋_GB2312" w:hAnsi="仿宋_GB2312" w:eastAsia="仿宋_GB2312" w:cs="仿宋_GB2312"/>
          <w:b w:val="0"/>
          <w:bCs w:val="0"/>
          <w:i w:val="0"/>
          <w:caps w:val="0"/>
          <w:color w:val="000000"/>
          <w:spacing w:val="0"/>
          <w:w w:val="100"/>
          <w:sz w:val="32"/>
          <w:szCs w:val="32"/>
          <w:lang w:eastAsia="zh-CN"/>
        </w:rPr>
        <w:t>单位</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落实陪餐办法。</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第十四条</w:t>
      </w:r>
      <w:r>
        <w:rPr>
          <w:rFonts w:hint="eastAsia" w:ascii="仿宋_GB2312" w:hAnsi="仿宋_GB2312" w:eastAsia="仿宋_GB2312" w:cs="仿宋_GB2312"/>
          <w:b w:val="0"/>
          <w:bCs w:val="0"/>
          <w:i w:val="0"/>
          <w:caps w:val="0"/>
          <w:color w:val="000000"/>
          <w:spacing w:val="0"/>
          <w:w w:val="100"/>
          <w:sz w:val="32"/>
          <w:szCs w:val="32"/>
          <w:lang w:val="en-US" w:eastAsia="zh-CN"/>
        </w:rPr>
        <w:t xml:space="preserve">  </w:t>
      </w:r>
      <w:r>
        <w:rPr>
          <w:rFonts w:hint="eastAsia" w:ascii="仿宋_GB2312" w:hAnsi="仿宋_GB2312" w:eastAsia="仿宋_GB2312" w:cs="仿宋_GB2312"/>
          <w:b w:val="0"/>
          <w:bCs w:val="0"/>
          <w:i w:val="0"/>
          <w:caps w:val="0"/>
          <w:color w:val="000000"/>
          <w:spacing w:val="0"/>
          <w:w w:val="100"/>
          <w:sz w:val="32"/>
          <w:szCs w:val="32"/>
          <w:lang w:eastAsia="zh-CN"/>
        </w:rPr>
        <w:t>集体用餐、供餐单位应在食堂或</w:t>
      </w:r>
      <w:r>
        <w:rPr>
          <w:rFonts w:hint="eastAsia" w:ascii="仿宋_GB2312" w:hAnsi="仿宋_GB2312" w:eastAsia="仿宋_GB2312" w:cs="仿宋_GB2312"/>
          <w:b w:val="0"/>
          <w:bCs w:val="0"/>
          <w:i w:val="0"/>
          <w:caps w:val="0"/>
          <w:color w:val="000000"/>
          <w:spacing w:val="0"/>
          <w:w w:val="100"/>
          <w:sz w:val="32"/>
          <w:szCs w:val="32"/>
          <w:shd w:val="clear"/>
          <w:lang w:eastAsia="zh-CN"/>
        </w:rPr>
        <w:t>单位</w:t>
      </w:r>
      <w:r>
        <w:rPr>
          <w:rFonts w:hint="eastAsia" w:ascii="仿宋_GB2312" w:hAnsi="仿宋_GB2312" w:eastAsia="仿宋_GB2312" w:cs="仿宋_GB2312"/>
          <w:b w:val="0"/>
          <w:bCs w:val="0"/>
          <w:i w:val="0"/>
          <w:caps w:val="0"/>
          <w:color w:val="000000"/>
          <w:spacing w:val="0"/>
          <w:w w:val="100"/>
          <w:sz w:val="32"/>
          <w:szCs w:val="32"/>
          <w:lang w:eastAsia="zh-CN"/>
        </w:rPr>
        <w:t>显眼位置公示陪餐小组及</w:t>
      </w:r>
      <w:r>
        <w:rPr>
          <w:rFonts w:hint="eastAsia" w:ascii="仿宋_GB2312" w:hAnsi="仿宋_GB2312" w:eastAsia="仿宋_GB2312" w:cs="仿宋_GB2312"/>
          <w:b w:val="0"/>
          <w:i w:val="0"/>
          <w:caps w:val="0"/>
          <w:color w:val="000000" w:themeColor="text1"/>
          <w:spacing w:val="0"/>
          <w:w w:val="100"/>
          <w:sz w:val="32"/>
          <w:szCs w:val="32"/>
          <w:lang w:eastAsia="zh-CN"/>
          <w14:textFill>
            <w14:solidFill>
              <w14:schemeClr w14:val="tx1"/>
            </w14:solidFill>
          </w14:textFill>
        </w:rPr>
        <w:t>供餐</w:t>
      </w:r>
      <w:r>
        <w:rPr>
          <w:rFonts w:hint="eastAsia" w:ascii="仿宋_GB2312" w:hAnsi="仿宋_GB2312" w:eastAsia="仿宋_GB2312" w:cs="仿宋_GB2312"/>
          <w:b w:val="0"/>
          <w:bCs w:val="0"/>
          <w:i w:val="0"/>
          <w:caps w:val="0"/>
          <w:color w:val="000000"/>
          <w:spacing w:val="0"/>
          <w:w w:val="100"/>
          <w:sz w:val="32"/>
          <w:szCs w:val="32"/>
          <w:lang w:eastAsia="zh-CN"/>
        </w:rPr>
        <w:t>单位陪餐</w:t>
      </w:r>
      <w:r>
        <w:rPr>
          <w:rFonts w:hint="eastAsia" w:ascii="仿宋_GB2312" w:hAnsi="仿宋_GB2312" w:eastAsia="仿宋_GB2312" w:cs="仿宋_GB2312"/>
          <w:b w:val="0"/>
          <w:bCs w:val="0"/>
          <w:i w:val="0"/>
          <w:caps w:val="0"/>
          <w:color w:val="000000"/>
          <w:spacing w:val="0"/>
          <w:w w:val="100"/>
          <w:sz w:val="32"/>
          <w:szCs w:val="32"/>
          <w:lang w:val="en-US" w:eastAsia="zh-CN"/>
        </w:rPr>
        <w:t>人员</w:t>
      </w:r>
      <w:r>
        <w:rPr>
          <w:rFonts w:hint="eastAsia" w:ascii="仿宋_GB2312" w:hAnsi="仿宋_GB2312" w:eastAsia="仿宋_GB2312" w:cs="仿宋_GB2312"/>
          <w:b w:val="0"/>
          <w:bCs w:val="0"/>
          <w:i w:val="0"/>
          <w:caps w:val="0"/>
          <w:color w:val="000000"/>
          <w:spacing w:val="0"/>
          <w:w w:val="100"/>
          <w:sz w:val="32"/>
          <w:szCs w:val="32"/>
          <w:lang w:eastAsia="zh-CN"/>
        </w:rPr>
        <w:t>名单、陪餐记录、满意度调查表</w:t>
      </w:r>
      <w:r>
        <w:rPr>
          <w:rFonts w:hint="eastAsia" w:ascii="仿宋_GB2312" w:hAnsi="仿宋_GB2312" w:eastAsia="仿宋_GB2312" w:cs="仿宋_GB2312"/>
          <w:b w:val="0"/>
          <w:bCs w:val="0"/>
          <w:i w:val="0"/>
          <w:caps w:val="0"/>
          <w:color w:val="000000"/>
          <w:spacing w:val="0"/>
          <w:w w:val="100"/>
          <w:sz w:val="32"/>
          <w:szCs w:val="32"/>
          <w:lang w:val="en-US" w:eastAsia="zh-CN"/>
        </w:rPr>
        <w:t>和</w:t>
      </w:r>
      <w:r>
        <w:rPr>
          <w:rFonts w:hint="eastAsia" w:ascii="仿宋_GB2312" w:hAnsi="仿宋_GB2312" w:eastAsia="仿宋_GB2312" w:cs="仿宋_GB2312"/>
          <w:b w:val="0"/>
          <w:bCs w:val="0"/>
          <w:i w:val="0"/>
          <w:caps w:val="0"/>
          <w:color w:val="000000"/>
          <w:spacing w:val="0"/>
          <w:w w:val="100"/>
          <w:sz w:val="32"/>
          <w:szCs w:val="32"/>
          <w:lang w:eastAsia="zh-CN"/>
        </w:rPr>
        <w:t>一周食谱等信息。</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spacing w:val="0"/>
          <w:w w:val="100"/>
          <w:sz w:val="32"/>
          <w:szCs w:val="32"/>
          <w:lang w:eastAsia="zh-CN"/>
        </w:rPr>
        <w:t>第十五条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集体用餐单位</w:t>
      </w:r>
      <w:r>
        <w:rPr>
          <w:rFonts w:hint="eastAsia" w:ascii="仿宋_GB2312" w:hAnsi="仿宋_GB2312" w:eastAsia="仿宋_GB2312" w:cs="仿宋_GB2312"/>
          <w:b w:val="0"/>
          <w:i w:val="0"/>
          <w:caps w:val="0"/>
          <w:color w:val="000000"/>
          <w:spacing w:val="0"/>
          <w:w w:val="100"/>
          <w:sz w:val="32"/>
          <w:szCs w:val="32"/>
        </w:rPr>
        <w:t>一旦发生疑似食品安全事</w:t>
      </w:r>
      <w:r>
        <w:rPr>
          <w:rFonts w:hint="eastAsia" w:ascii="仿宋_GB2312" w:hAnsi="仿宋_GB2312" w:eastAsia="仿宋_GB2312" w:cs="仿宋_GB2312"/>
          <w:b w:val="0"/>
          <w:i w:val="0"/>
          <w:caps w:val="0"/>
          <w:color w:val="000000"/>
          <w:spacing w:val="0"/>
          <w:w w:val="100"/>
          <w:sz w:val="32"/>
          <w:szCs w:val="32"/>
          <w:lang w:eastAsia="zh-CN"/>
        </w:rPr>
        <w:t>故</w:t>
      </w:r>
      <w:r>
        <w:rPr>
          <w:rFonts w:hint="eastAsia" w:ascii="仿宋_GB2312" w:hAnsi="仿宋_GB2312" w:eastAsia="仿宋_GB2312" w:cs="仿宋_GB2312"/>
          <w:b w:val="0"/>
          <w:i w:val="0"/>
          <w:caps w:val="0"/>
          <w:color w:val="000000"/>
          <w:spacing w:val="0"/>
          <w:w w:val="100"/>
          <w:sz w:val="32"/>
          <w:szCs w:val="32"/>
        </w:rPr>
        <w:t>或食品安全舆情</w:t>
      </w:r>
      <w:r>
        <w:rPr>
          <w:rFonts w:hint="eastAsia" w:ascii="仿宋_GB2312" w:hAnsi="仿宋_GB2312" w:eastAsia="仿宋_GB2312" w:cs="仿宋_GB2312"/>
          <w:b w:val="0"/>
          <w:i w:val="0"/>
          <w:caps w:val="0"/>
          <w:color w:val="000000"/>
          <w:spacing w:val="0"/>
          <w:w w:val="100"/>
          <w:sz w:val="32"/>
          <w:szCs w:val="32"/>
          <w:lang w:eastAsia="zh-CN"/>
        </w:rPr>
        <w:t>，要</w:t>
      </w:r>
      <w:r>
        <w:rPr>
          <w:rFonts w:hint="eastAsia" w:ascii="仿宋_GB2312" w:hAnsi="仿宋_GB2312" w:eastAsia="仿宋_GB2312" w:cs="仿宋_GB2312"/>
          <w:b w:val="0"/>
          <w:i w:val="0"/>
          <w:caps w:val="0"/>
          <w:color w:val="000000"/>
          <w:spacing w:val="0"/>
          <w:w w:val="100"/>
          <w:sz w:val="32"/>
          <w:szCs w:val="32"/>
        </w:rPr>
        <w:t>及时向</w:t>
      </w:r>
      <w:r>
        <w:rPr>
          <w:rFonts w:hint="eastAsia" w:ascii="仿宋_GB2312" w:hAnsi="仿宋_GB2312" w:eastAsia="仿宋_GB2312" w:cs="仿宋_GB2312"/>
          <w:b w:val="0"/>
          <w:i w:val="0"/>
          <w:caps w:val="0"/>
          <w:color w:val="000000"/>
          <w:spacing w:val="0"/>
          <w:w w:val="100"/>
          <w:sz w:val="32"/>
          <w:szCs w:val="32"/>
          <w:lang w:eastAsia="zh-CN"/>
        </w:rPr>
        <w:t>相关行政主管</w:t>
      </w:r>
      <w:r>
        <w:rPr>
          <w:rFonts w:hint="eastAsia" w:ascii="仿宋_GB2312" w:hAnsi="仿宋_GB2312" w:eastAsia="仿宋_GB2312" w:cs="仿宋_GB2312"/>
          <w:b w:val="0"/>
          <w:i w:val="0"/>
          <w:caps w:val="0"/>
          <w:color w:val="000000"/>
          <w:spacing w:val="0"/>
          <w:w w:val="100"/>
          <w:sz w:val="32"/>
          <w:szCs w:val="32"/>
        </w:rPr>
        <w:t>部门和当地市场监管部门报告，</w:t>
      </w:r>
      <w:r>
        <w:rPr>
          <w:rFonts w:hint="eastAsia" w:ascii="仿宋_GB2312" w:hAnsi="仿宋_GB2312" w:eastAsia="仿宋_GB2312" w:cs="仿宋_GB2312"/>
          <w:b w:val="0"/>
          <w:i w:val="0"/>
          <w:caps w:val="0"/>
          <w:color w:val="000000"/>
          <w:spacing w:val="0"/>
          <w:w w:val="100"/>
          <w:sz w:val="32"/>
          <w:szCs w:val="32"/>
          <w:lang w:eastAsia="zh-CN"/>
        </w:rPr>
        <w:t>做</w:t>
      </w:r>
      <w:r>
        <w:rPr>
          <w:rFonts w:hint="eastAsia" w:ascii="仿宋_GB2312" w:hAnsi="仿宋_GB2312" w:eastAsia="仿宋_GB2312" w:cs="仿宋_GB2312"/>
          <w:b w:val="0"/>
          <w:i w:val="0"/>
          <w:caps w:val="0"/>
          <w:color w:val="000000"/>
          <w:spacing w:val="0"/>
          <w:w w:val="100"/>
          <w:sz w:val="32"/>
          <w:szCs w:val="32"/>
        </w:rPr>
        <w:t>好应急处置</w:t>
      </w:r>
      <w:r>
        <w:rPr>
          <w:rFonts w:hint="eastAsia" w:ascii="仿宋_GB2312" w:hAnsi="仿宋_GB2312" w:eastAsia="仿宋_GB2312" w:cs="仿宋_GB2312"/>
          <w:b w:val="0"/>
          <w:i w:val="0"/>
          <w:caps w:val="0"/>
          <w:color w:val="000000"/>
          <w:spacing w:val="0"/>
          <w:w w:val="100"/>
          <w:sz w:val="32"/>
          <w:szCs w:val="32"/>
          <w:lang w:eastAsia="zh-CN"/>
        </w:rPr>
        <w:t>；如涉及供餐单位的食品安全问题，供餐单位应积极配合。</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lang w:eastAsia="zh-CN"/>
        </w:rPr>
        <w:t>第十六条</w:t>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lang w:eastAsia="zh-CN"/>
        </w:rPr>
        <w:t>鼓励集体用餐单位设立食品快检室（点），配备相关检测仪器和耗材，安排人员做好快检操作、质量控制、问题食物处理和台账登记等工作。</w:t>
      </w:r>
    </w:p>
    <w:p>
      <w:pPr>
        <w:pStyle w:val="3"/>
        <w:numPr>
          <w:ilvl w:val="-1"/>
          <w:numId w:val="0"/>
        </w:numPr>
        <w:snapToGrid/>
        <w:spacing w:before="0" w:beforeLines="0" w:beforeAutospacing="0" w:after="0" w:afterLines="0" w:afterAutospacing="0" w:line="574"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p>
    <w:p>
      <w:pPr>
        <w:pStyle w:val="3"/>
        <w:numPr>
          <w:ilvl w:val="-1"/>
          <w:numId w:val="0"/>
        </w:numPr>
        <w:snapToGrid/>
        <w:spacing w:before="157" w:beforeLines="50" w:beforeAutospacing="0" w:after="157" w:afterLines="50" w:afterAutospacing="0" w:line="574" w:lineRule="exact"/>
        <w:ind w:firstLine="2880" w:firstLineChars="900"/>
        <w:jc w:val="both"/>
        <w:textAlignment w:val="baseline"/>
        <w:rPr>
          <w:rStyle w:val="13"/>
          <w:rFonts w:hint="eastAsia" w:ascii="CESI黑体-GB2312" w:hAnsi="CESI黑体-GB2312" w:eastAsia="CESI黑体-GB2312" w:cs="CESI黑体-GB2312"/>
          <w:spacing w:val="0"/>
          <w:szCs w:val="32"/>
        </w:rPr>
      </w:pPr>
      <w:r>
        <w:rPr>
          <w:rStyle w:val="13"/>
          <w:rFonts w:hint="eastAsia" w:ascii="CESI黑体-GB2312" w:hAnsi="CESI黑体-GB2312" w:eastAsia="CESI黑体-GB2312" w:cs="CESI黑体-GB2312"/>
          <w:spacing w:val="0"/>
          <w:szCs w:val="32"/>
        </w:rPr>
        <w:t xml:space="preserve">第五章  </w:t>
      </w:r>
      <w:r>
        <w:rPr>
          <w:rStyle w:val="13"/>
          <w:rFonts w:hint="eastAsia" w:ascii="CESI黑体-GB2312" w:hAnsi="CESI黑体-GB2312" w:eastAsia="CESI黑体-GB2312" w:cs="CESI黑体-GB2312"/>
          <w:spacing w:val="0"/>
          <w:szCs w:val="32"/>
          <w:lang w:eastAsia="zh-CN"/>
        </w:rPr>
        <w:t>监督管理</w:t>
      </w:r>
    </w:p>
    <w:p>
      <w:pPr>
        <w:pStyle w:val="3"/>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color w:val="000000"/>
          <w:spacing w:val="0"/>
          <w:sz w:val="32"/>
          <w:szCs w:val="32"/>
          <w:lang w:eastAsia="zh-CN"/>
        </w:rPr>
      </w:pPr>
      <w:r>
        <w:rPr>
          <w:rFonts w:hint="eastAsia" w:ascii="仿宋_GB2312" w:hAnsi="仿宋_GB2312" w:eastAsia="仿宋_GB2312" w:cs="仿宋_GB2312"/>
          <w:b/>
          <w:bCs/>
          <w:color w:val="000000"/>
          <w:spacing w:val="0"/>
          <w:sz w:val="32"/>
          <w:szCs w:val="32"/>
          <w:lang w:eastAsia="zh-CN"/>
        </w:rPr>
        <w:t>第十七条</w:t>
      </w:r>
      <w:r>
        <w:rPr>
          <w:rFonts w:hint="eastAsia" w:ascii="仿宋_GB2312" w:hAnsi="仿宋_GB2312" w:eastAsia="仿宋_GB2312" w:cs="仿宋_GB2312"/>
          <w:color w:val="000000"/>
          <w:spacing w:val="0"/>
          <w:sz w:val="32"/>
          <w:szCs w:val="32"/>
          <w:lang w:val="en-US" w:eastAsia="zh-CN"/>
        </w:rPr>
        <w:t xml:space="preserve">  </w:t>
      </w:r>
      <w:r>
        <w:rPr>
          <w:rFonts w:hint="eastAsia" w:ascii="仿宋_GB2312" w:hAnsi="仿宋_GB2312" w:eastAsia="仿宋_GB2312" w:cs="仿宋_GB2312"/>
          <w:color w:val="000000"/>
          <w:spacing w:val="0"/>
          <w:sz w:val="32"/>
          <w:szCs w:val="32"/>
          <w:lang w:eastAsia="zh-CN"/>
        </w:rPr>
        <w:t>按照“谁主管谁负责”和属地管理原则，火炬开发区管委会、</w:t>
      </w:r>
      <w:r>
        <w:rPr>
          <w:rFonts w:hint="eastAsia" w:ascii="仿宋_GB2312" w:hAnsi="仿宋_GB2312" w:eastAsia="仿宋_GB2312" w:cs="仿宋_GB2312"/>
          <w:color w:val="000000"/>
          <w:sz w:val="32"/>
          <w:szCs w:val="32"/>
        </w:rPr>
        <w:t>翠享新区管委会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pacing w:val="0"/>
          <w:sz w:val="32"/>
          <w:szCs w:val="32"/>
          <w:lang w:eastAsia="zh-CN"/>
        </w:rPr>
        <w:t>各镇政府、</w:t>
      </w:r>
      <w:r>
        <w:rPr>
          <w:rFonts w:hint="eastAsia" w:ascii="仿宋_GB2312" w:hAnsi="仿宋_GB2312" w:eastAsia="仿宋_GB2312" w:cs="仿宋_GB2312"/>
          <w:color w:val="000000"/>
          <w:spacing w:val="0"/>
          <w:sz w:val="32"/>
          <w:szCs w:val="32"/>
          <w:lang w:val="en-US" w:eastAsia="zh-CN"/>
        </w:rPr>
        <w:t>街道办事处</w:t>
      </w:r>
      <w:r>
        <w:rPr>
          <w:rFonts w:hint="eastAsia" w:ascii="仿宋_GB2312" w:hAnsi="仿宋_GB2312" w:eastAsia="仿宋_GB2312" w:cs="仿宋_GB2312"/>
          <w:color w:val="000000"/>
          <w:spacing w:val="0"/>
          <w:sz w:val="32"/>
          <w:szCs w:val="32"/>
          <w:lang w:eastAsia="zh-CN"/>
        </w:rPr>
        <w:t>以及市镇两级行政主管部门按照职责分工，加强对集体用餐、供餐单位食品安全教育和监督管理，并积极鼓励和指导集体用餐、供餐单位落实食品安全主体责任，加强单位食堂管理，执行陪餐办法，共同防范食品安全风险。</w:t>
      </w:r>
    </w:p>
    <w:p>
      <w:pPr>
        <w:pStyle w:val="3"/>
        <w:numPr>
          <w:ilvl w:val="-1"/>
          <w:numId w:val="0"/>
        </w:numPr>
        <w:snapToGrid/>
        <w:spacing w:before="0" w:beforeLines="0" w:beforeAutospacing="0" w:after="0" w:afterLines="0" w:afterAutospacing="0" w:line="574" w:lineRule="exact"/>
        <w:ind w:firstLine="640" w:firstLineChars="200"/>
        <w:jc w:val="both"/>
        <w:textAlignment w:val="baseline"/>
        <w:rPr>
          <w:rFonts w:hint="eastAsia" w:ascii="仿宋_GB2312" w:hAnsi="仿宋_GB2312" w:eastAsia="仿宋_GB2312" w:cs="仿宋_GB2312"/>
          <w:color w:val="000000"/>
          <w:spacing w:val="0"/>
          <w:sz w:val="32"/>
          <w:szCs w:val="32"/>
        </w:rPr>
      </w:pPr>
    </w:p>
    <w:p>
      <w:pPr>
        <w:pStyle w:val="3"/>
        <w:numPr>
          <w:ilvl w:val="-1"/>
          <w:numId w:val="0"/>
        </w:numPr>
        <w:snapToGrid/>
        <w:spacing w:before="157" w:beforeLines="50" w:beforeAutospacing="0" w:after="157" w:afterLines="50" w:afterAutospacing="0" w:line="574" w:lineRule="exact"/>
        <w:ind w:firstLine="3520" w:firstLineChars="1100"/>
        <w:jc w:val="both"/>
        <w:textAlignment w:val="baseline"/>
        <w:rPr>
          <w:rStyle w:val="13"/>
          <w:rFonts w:hint="eastAsia" w:ascii="CESI黑体-GB2312" w:hAnsi="CESI黑体-GB2312" w:eastAsia="CESI黑体-GB2312" w:cs="CESI黑体-GB2312"/>
          <w:spacing w:val="0"/>
          <w:szCs w:val="32"/>
        </w:rPr>
      </w:pPr>
      <w:r>
        <w:rPr>
          <w:rStyle w:val="13"/>
          <w:rFonts w:hint="eastAsia" w:ascii="CESI黑体-GB2312" w:hAnsi="CESI黑体-GB2312" w:eastAsia="CESI黑体-GB2312" w:cs="CESI黑体-GB2312"/>
          <w:spacing w:val="0"/>
          <w:szCs w:val="32"/>
        </w:rPr>
        <w:t xml:space="preserve">第六章 </w:t>
      </w:r>
      <w:r>
        <w:rPr>
          <w:rStyle w:val="13"/>
          <w:rFonts w:hint="eastAsia" w:ascii="CESI黑体-GB2312" w:hAnsi="CESI黑体-GB2312" w:eastAsia="CESI黑体-GB2312" w:cs="CESI黑体-GB2312"/>
          <w:spacing w:val="0"/>
          <w:szCs w:val="32"/>
          <w:lang w:val="en-US" w:eastAsia="zh-CN"/>
        </w:rPr>
        <w:t xml:space="preserve"> </w:t>
      </w:r>
      <w:r>
        <w:rPr>
          <w:rStyle w:val="13"/>
          <w:rFonts w:hint="eastAsia" w:ascii="CESI黑体-GB2312" w:hAnsi="CESI黑体-GB2312" w:eastAsia="CESI黑体-GB2312" w:cs="CESI黑体-GB2312"/>
          <w:spacing w:val="0"/>
          <w:szCs w:val="32"/>
        </w:rPr>
        <w:t xml:space="preserve"> 附则</w:t>
      </w:r>
    </w:p>
    <w:p>
      <w:pPr>
        <w:pStyle w:val="3"/>
        <w:widowControl/>
        <w:numPr>
          <w:ilvl w:val="-1"/>
          <w:numId w:val="0"/>
        </w:numPr>
        <w:snapToGrid/>
        <w:spacing w:before="0" w:beforeLines="0" w:beforeAutospacing="0" w:after="0" w:afterLines="0" w:afterAutospacing="0" w:line="574" w:lineRule="exact"/>
        <w:ind w:firstLine="643" w:firstLineChars="200"/>
        <w:jc w:val="both"/>
        <w:textAlignment w:val="baseline"/>
        <w:rPr>
          <w:rFonts w:hint="eastAsia" w:ascii="仿宋_GB2312" w:hAnsi="仿宋_GB2312" w:eastAsia="仿宋_GB2312" w:cs="仿宋_GB2312"/>
          <w:b w:val="0"/>
          <w:i w:val="0"/>
          <w:caps w:val="0"/>
          <w:spacing w:val="0"/>
          <w:w w:val="100"/>
          <w:sz w:val="32"/>
          <w:szCs w:val="32"/>
          <w:highlight w:val="none"/>
        </w:rPr>
      </w:pPr>
      <w:r>
        <w:rPr>
          <w:rFonts w:hint="eastAsia" w:ascii="仿宋_GB2312" w:hAnsi="仿宋_GB2312" w:eastAsia="仿宋_GB2312" w:cs="仿宋_GB2312"/>
          <w:b/>
          <w:bCs/>
          <w:i w:val="0"/>
          <w:caps w:val="0"/>
          <w:spacing w:val="0"/>
          <w:w w:val="100"/>
          <w:sz w:val="32"/>
          <w:szCs w:val="32"/>
          <w:lang w:eastAsia="zh-CN"/>
        </w:rPr>
        <w:t>第十八条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本</w:t>
      </w:r>
      <w:r>
        <w:rPr>
          <w:rFonts w:hint="eastAsia" w:ascii="仿宋_GB2312" w:hAnsi="仿宋_GB2312" w:eastAsia="仿宋_GB2312" w:cs="仿宋_GB2312"/>
          <w:b w:val="0"/>
          <w:i w:val="0"/>
          <w:caps w:val="0"/>
          <w:spacing w:val="0"/>
          <w:w w:val="100"/>
          <w:sz w:val="32"/>
          <w:szCs w:val="32"/>
          <w:lang w:eastAsia="zh-CN"/>
        </w:rPr>
        <w:t>办法</w:t>
      </w:r>
      <w:r>
        <w:rPr>
          <w:rFonts w:hint="eastAsia" w:ascii="仿宋_GB2312" w:hAnsi="仿宋_GB2312" w:eastAsia="仿宋_GB2312" w:cs="仿宋_GB2312"/>
          <w:b w:val="0"/>
          <w:i w:val="0"/>
          <w:caps w:val="0"/>
          <w:spacing w:val="0"/>
          <w:w w:val="100"/>
          <w:sz w:val="32"/>
          <w:szCs w:val="32"/>
        </w:rPr>
        <w:t>自</w:t>
      </w:r>
      <w:r>
        <w:rPr>
          <w:rFonts w:hint="eastAsia" w:ascii="仿宋_GB2312" w:hAnsi="仿宋_GB2312" w:eastAsia="仿宋_GB2312" w:cs="仿宋_GB2312"/>
          <w:b w:val="0"/>
          <w:i w:val="0"/>
          <w:caps w:val="0"/>
          <w:spacing w:val="0"/>
          <w:w w:val="100"/>
          <w:sz w:val="32"/>
          <w:szCs w:val="32"/>
          <w:lang w:val="en-US" w:eastAsia="zh-CN"/>
        </w:rPr>
        <w:t>2025年1月15</w:t>
      </w:r>
      <w:r>
        <w:rPr>
          <w:rFonts w:hint="eastAsia" w:ascii="仿宋_GB2312" w:hAnsi="仿宋_GB2312" w:eastAsia="仿宋_GB2312" w:cs="仿宋_GB2312"/>
          <w:b w:val="0"/>
          <w:i w:val="0"/>
          <w:caps w:val="0"/>
          <w:spacing w:val="0"/>
          <w:w w:val="100"/>
          <w:sz w:val="32"/>
          <w:szCs w:val="32"/>
          <w:lang w:eastAsia="zh-CN"/>
        </w:rPr>
        <w:t>日</w:t>
      </w:r>
      <w:r>
        <w:rPr>
          <w:rFonts w:hint="eastAsia" w:ascii="仿宋_GB2312" w:hAnsi="仿宋_GB2312" w:eastAsia="仿宋_GB2312" w:cs="仿宋_GB2312"/>
          <w:b w:val="0"/>
          <w:i w:val="0"/>
          <w:caps w:val="0"/>
          <w:spacing w:val="0"/>
          <w:w w:val="100"/>
          <w:sz w:val="32"/>
          <w:szCs w:val="32"/>
        </w:rPr>
        <w:t>起</w:t>
      </w:r>
      <w:r>
        <w:rPr>
          <w:rFonts w:hint="eastAsia" w:ascii="仿宋_GB2312" w:hAnsi="仿宋_GB2312" w:eastAsia="仿宋_GB2312" w:cs="仿宋_GB2312"/>
          <w:b w:val="0"/>
          <w:i w:val="0"/>
          <w:caps w:val="0"/>
          <w:spacing w:val="0"/>
          <w:w w:val="100"/>
          <w:sz w:val="32"/>
          <w:szCs w:val="32"/>
          <w:lang w:eastAsia="zh-CN"/>
        </w:rPr>
        <w:t>施行</w:t>
      </w:r>
      <w:r>
        <w:rPr>
          <w:rFonts w:hint="eastAsia" w:ascii="仿宋_GB2312" w:hAnsi="仿宋_GB2312" w:eastAsia="仿宋_GB2312" w:cs="仿宋_GB2312"/>
          <w:b w:val="0"/>
          <w:i w:val="0"/>
          <w:caps w:val="0"/>
          <w:spacing w:val="0"/>
          <w:w w:val="100"/>
          <w:sz w:val="32"/>
          <w:szCs w:val="32"/>
          <w:highlight w:val="none"/>
        </w:rPr>
        <w:t>，</w:t>
      </w:r>
      <w:r>
        <w:rPr>
          <w:rFonts w:hint="eastAsia" w:ascii="仿宋_GB2312" w:hAnsi="仿宋_GB2312" w:eastAsia="仿宋_GB2312" w:cs="仿宋_GB2312"/>
          <w:b w:val="0"/>
          <w:i w:val="0"/>
          <w:caps w:val="0"/>
          <w:color w:val="000000"/>
          <w:spacing w:val="0"/>
          <w:w w:val="100"/>
          <w:sz w:val="32"/>
          <w:szCs w:val="32"/>
          <w:shd w:val="clear"/>
          <w:lang w:eastAsia="zh-CN"/>
        </w:rPr>
        <w:t>有效</w:t>
      </w:r>
      <w:r>
        <w:rPr>
          <w:rFonts w:hint="eastAsia" w:ascii="仿宋_GB2312" w:hAnsi="仿宋_GB2312" w:eastAsia="仿宋_GB2312" w:cs="仿宋_GB2312"/>
          <w:b w:val="0"/>
          <w:i w:val="0"/>
          <w:caps w:val="0"/>
          <w:color w:val="000000"/>
          <w:spacing w:val="0"/>
          <w:w w:val="100"/>
          <w:sz w:val="32"/>
          <w:szCs w:val="32"/>
          <w:shd w:val="clear"/>
        </w:rPr>
        <w:t>期</w:t>
      </w:r>
      <w:r>
        <w:rPr>
          <w:rFonts w:hint="eastAsia" w:ascii="仿宋_GB2312" w:hAnsi="仿宋_GB2312" w:eastAsia="仿宋_GB2312" w:cs="仿宋_GB2312"/>
          <w:b w:val="0"/>
          <w:i w:val="0"/>
          <w:caps w:val="0"/>
          <w:spacing w:val="0"/>
          <w:w w:val="100"/>
          <w:sz w:val="32"/>
          <w:szCs w:val="32"/>
          <w:highlight w:val="none"/>
          <w:lang w:val="en-US" w:eastAsia="zh-CN"/>
        </w:rPr>
        <w:t>5</w:t>
      </w:r>
      <w:r>
        <w:rPr>
          <w:rFonts w:hint="eastAsia" w:ascii="仿宋_GB2312" w:hAnsi="仿宋_GB2312" w:eastAsia="仿宋_GB2312" w:cs="仿宋_GB2312"/>
          <w:b w:val="0"/>
          <w:i w:val="0"/>
          <w:caps w:val="0"/>
          <w:spacing w:val="0"/>
          <w:w w:val="100"/>
          <w:sz w:val="32"/>
          <w:szCs w:val="32"/>
          <w:highlight w:val="none"/>
        </w:rPr>
        <w:t>年。</w:t>
      </w: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highlight w:val="none"/>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3"/>
        <w:widowControl w:val="0"/>
        <w:snapToGrid/>
        <w:spacing w:before="0" w:beforeLines="0" w:beforeAutospacing="0" w:after="0" w:afterLines="0" w:afterAutospacing="0" w:line="560" w:lineRule="exact"/>
        <w:jc w:val="both"/>
        <w:textAlignment w:val="baseline"/>
        <w:rPr>
          <w:rFonts w:hint="default" w:ascii="Times New Roman" w:hAnsi="Times New Roman" w:eastAsia="仿宋" w:cs="Times New Roman"/>
          <w:b w:val="0"/>
          <w:i w:val="0"/>
          <w:caps w:val="0"/>
          <w:spacing w:val="0"/>
          <w:w w:val="100"/>
          <w:sz w:val="32"/>
          <w:szCs w:val="32"/>
        </w:rPr>
      </w:pPr>
    </w:p>
    <w:p>
      <w:pPr>
        <w:pStyle w:val="2"/>
        <w:ind w:left="0" w:leftChars="0"/>
        <w:jc w:val="both"/>
        <w:textAlignment w:val="baseline"/>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1</w:t>
      </w:r>
    </w:p>
    <w:p>
      <w:pPr>
        <w:numPr>
          <w:ilvl w:val="-1"/>
          <w:numId w:val="0"/>
        </w:numPr>
        <w:jc w:val="center"/>
        <w:rPr>
          <w:rFonts w:hint="eastAsia" w:ascii="创艺简标宋" w:hAnsi="创艺简标宋" w:eastAsia="创艺简标宋" w:cs="创艺简标宋"/>
          <w:sz w:val="44"/>
          <w:szCs w:val="44"/>
          <w:lang w:eastAsia="zh-CN"/>
        </w:rPr>
      </w:pPr>
      <w:r>
        <w:rPr>
          <w:rFonts w:hint="eastAsia" w:ascii="创艺简标宋" w:hAnsi="创艺简标宋" w:eastAsia="创艺简标宋" w:cs="创艺简标宋"/>
          <w:sz w:val="44"/>
          <w:szCs w:val="44"/>
          <w:lang w:eastAsia="zh-CN"/>
        </w:rPr>
        <w:t>集体用餐</w:t>
      </w:r>
      <w:r>
        <w:rPr>
          <w:rFonts w:hint="eastAsia" w:ascii="创艺简标宋" w:hAnsi="创艺简标宋" w:eastAsia="创艺简标宋" w:cs="创艺简标宋"/>
          <w:sz w:val="44"/>
          <w:szCs w:val="44"/>
          <w:lang w:val="en-US" w:eastAsia="zh-CN"/>
        </w:rPr>
        <w:t>、</w:t>
      </w:r>
      <w:r>
        <w:rPr>
          <w:rFonts w:hint="eastAsia" w:ascii="创艺简标宋" w:hAnsi="创艺简标宋" w:eastAsia="创艺简标宋" w:cs="创艺简标宋"/>
          <w:sz w:val="44"/>
          <w:szCs w:val="44"/>
          <w:lang w:eastAsia="zh-CN"/>
        </w:rPr>
        <w:t>供餐单位负责人陪餐流程图</w:t>
      </w:r>
    </w:p>
    <w:p>
      <w:pPr>
        <w:numPr>
          <w:ilvl w:val="-1"/>
          <w:numId w:val="0"/>
        </w:numPr>
        <w:jc w:val="both"/>
        <w:rPr>
          <w:rFonts w:hint="eastAsia" w:ascii="黑体" w:hAnsi="黑体" w:eastAsia="黑体" w:cs="黑体"/>
          <w:sz w:val="32"/>
          <w:szCs w:val="32"/>
          <w:lang w:eastAsia="zh-CN"/>
        </w:rPr>
      </w:pPr>
      <w:r>
        <w:rPr>
          <w:rFonts w:hint="eastAsia" w:ascii="黑体" w:hAnsi="黑体" w:eastAsia="黑体" w:cs="黑体"/>
          <w:sz w:val="32"/>
        </w:rPr>
        <mc:AlternateContent>
          <mc:Choice Requires="wps">
            <w:drawing>
              <wp:anchor distT="0" distB="0" distL="114300" distR="114300" simplePos="0" relativeHeight="251660288" behindDoc="0" locked="0" layoutInCell="1" allowOverlap="1">
                <wp:simplePos x="0" y="0"/>
                <wp:positionH relativeFrom="column">
                  <wp:posOffset>2446020</wp:posOffset>
                </wp:positionH>
                <wp:positionV relativeFrom="paragraph">
                  <wp:posOffset>205740</wp:posOffset>
                </wp:positionV>
                <wp:extent cx="2439035" cy="485140"/>
                <wp:effectExtent l="25400" t="25400" r="88265" b="80010"/>
                <wp:wrapNone/>
                <wp:docPr id="2" name="矩形 2"/>
                <wp:cNvGraphicFramePr/>
                <a:graphic xmlns:a="http://schemas.openxmlformats.org/drawingml/2006/main">
                  <a:graphicData uri="http://schemas.microsoft.com/office/word/2010/wordprocessingShape">
                    <wps:wsp>
                      <wps:cNvSpPr/>
                      <wps:spPr>
                        <a:xfrm>
                          <a:off x="0" y="0"/>
                          <a:ext cx="2439035" cy="485140"/>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jc w:val="left"/>
                              <w:rPr>
                                <w:rFonts w:hint="eastAsia"/>
                                <w:lang w:eastAsia="zh-CN"/>
                              </w:rPr>
                            </w:pPr>
                            <w:r>
                              <w:rPr>
                                <w:rFonts w:hint="eastAsia" w:ascii="宋体" w:hAnsi="宋体" w:eastAsia="宋体" w:cs="宋体"/>
                                <w:b w:val="0"/>
                                <w:i w:val="0"/>
                                <w:caps w:val="0"/>
                                <w:color w:val="000000"/>
                                <w:spacing w:val="0"/>
                                <w:w w:val="100"/>
                                <w:sz w:val="21"/>
                                <w:szCs w:val="21"/>
                                <w:lang w:eastAsia="zh-CN"/>
                              </w:rPr>
                              <w:t>组长：</w:t>
                            </w:r>
                            <w:r>
                              <w:rPr>
                                <w:rFonts w:hint="eastAsia" w:ascii="宋体" w:hAnsi="宋体" w:eastAsia="宋体" w:cs="宋体"/>
                                <w:b w:val="0"/>
                                <w:i w:val="0"/>
                                <w:caps w:val="0"/>
                                <w:color w:val="000000"/>
                                <w:spacing w:val="0"/>
                                <w:w w:val="100"/>
                                <w:sz w:val="21"/>
                                <w:szCs w:val="21"/>
                              </w:rPr>
                              <w:t>单位负责人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6pt;margin-top:16.2pt;height:38.2pt;width:192.05pt;z-index:251660288;v-text-anchor:middle;mso-width-relative:page;mso-height-relative:page;" fillcolor="#FFFFFF [3201]" filled="t" stroked="t" coordsize="21600,21600" o:gfxdata="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G6v&#10;UBTZAAAACgEAAA8AAAAAAAAAAQAgAAAAIgAAAGRycy9kb3ducmV2LnhtbFBLAQIUABQAAAAIAIdO&#10;4kD+PYzjzQIAALQFAAAOAAAAAAAAAAEAIAAAACgBAABkcnMvZTJvRG9jLnhtbFBLBQYAAAAABgAG&#10;AFkBAABnBg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jc w:val="left"/>
                        <w:rPr>
                          <w:rFonts w:hint="eastAsia"/>
                          <w:lang w:eastAsia="zh-CN"/>
                        </w:rPr>
                      </w:pPr>
                      <w:r>
                        <w:rPr>
                          <w:rFonts w:hint="eastAsia" w:ascii="宋体" w:hAnsi="宋体" w:eastAsia="宋体" w:cs="宋体"/>
                          <w:b w:val="0"/>
                          <w:i w:val="0"/>
                          <w:caps w:val="0"/>
                          <w:color w:val="000000"/>
                          <w:spacing w:val="0"/>
                          <w:w w:val="100"/>
                          <w:sz w:val="21"/>
                          <w:szCs w:val="21"/>
                          <w:lang w:eastAsia="zh-CN"/>
                        </w:rPr>
                        <w:t>组长：</w:t>
                      </w:r>
                      <w:r>
                        <w:rPr>
                          <w:rFonts w:hint="eastAsia" w:ascii="宋体" w:hAnsi="宋体" w:eastAsia="宋体" w:cs="宋体"/>
                          <w:b w:val="0"/>
                          <w:i w:val="0"/>
                          <w:caps w:val="0"/>
                          <w:color w:val="000000"/>
                          <w:spacing w:val="0"/>
                          <w:w w:val="100"/>
                          <w:sz w:val="21"/>
                          <w:szCs w:val="21"/>
                        </w:rPr>
                        <w:t>单位负责人</w:t>
                      </w:r>
                    </w:p>
                  </w:txbxContent>
                </v:textbox>
              </v:rect>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320040</wp:posOffset>
                </wp:positionV>
                <wp:extent cx="2011680" cy="932815"/>
                <wp:effectExtent l="25400" t="25400" r="96520" b="89535"/>
                <wp:wrapNone/>
                <wp:docPr id="1" name="流程图: 联系 1"/>
                <wp:cNvGraphicFramePr/>
                <a:graphic xmlns:a="http://schemas.openxmlformats.org/drawingml/2006/main">
                  <a:graphicData uri="http://schemas.microsoft.com/office/word/2010/wordprocessingShape">
                    <wps:wsp>
                      <wps:cNvSpPr/>
                      <wps:spPr>
                        <a:xfrm>
                          <a:off x="0" y="0"/>
                          <a:ext cx="2011680" cy="932815"/>
                        </a:xfrm>
                        <a:prstGeom prst="flowChartConnector">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sz w:val="28"/>
                                <w:szCs w:val="28"/>
                                <w:lang w:eastAsia="zh-CN"/>
                              </w:rPr>
                            </w:pPr>
                            <w:r>
                              <w:rPr>
                                <w:rFonts w:hint="eastAsia" w:ascii="仿宋" w:hAnsi="仿宋" w:eastAsia="仿宋" w:cs="仿宋"/>
                                <w:b w:val="0"/>
                                <w:i w:val="0"/>
                                <w:caps w:val="0"/>
                                <w:spacing w:val="0"/>
                                <w:w w:val="100"/>
                                <w:sz w:val="32"/>
                                <w:szCs w:val="32"/>
                              </w:rPr>
                              <w:t>成立陪餐</w:t>
                            </w:r>
                            <w:r>
                              <w:rPr>
                                <w:rFonts w:hint="eastAsia" w:ascii="仿宋" w:hAnsi="仿宋" w:eastAsia="仿宋" w:cs="仿宋"/>
                                <w:b w:val="0"/>
                                <w:i w:val="0"/>
                                <w:caps w:val="0"/>
                                <w:spacing w:val="0"/>
                                <w:w w:val="100"/>
                                <w:sz w:val="32"/>
                                <w:szCs w:val="32"/>
                                <w:lang w:eastAsia="zh-CN"/>
                              </w:rPr>
                              <w:t>小</w:t>
                            </w:r>
                            <w:r>
                              <w:rPr>
                                <w:rFonts w:hint="eastAsia" w:ascii="仿宋" w:hAnsi="仿宋" w:eastAsia="仿宋" w:cs="仿宋"/>
                                <w:b w:val="0"/>
                                <w:i w:val="0"/>
                                <w:caps w:val="0"/>
                                <w:spacing w:val="0"/>
                                <w:w w:val="100"/>
                                <w:sz w:val="32"/>
                                <w:szCs w:val="32"/>
                              </w:rPr>
                              <w:t>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6.95pt;margin-top:25.2pt;height:73.45pt;width:158.4pt;z-index:251659264;v-text-anchor:middle;mso-width-relative:page;mso-height-relative:page;" fillcolor="#FFFFFF [3201]" filled="t" stroked="t" coordsize="21600,21600" o:gfxdata="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ChqsZS2QAAAAoBAAAPAAAAAAAAAAEAIAAAACIAAABkcnMvZG93&#10;bnJldi54bWxQSwECFAAUAAAACACHTuJAAQRKBeMCAADNBQAADgAAAAAAAAABACAAAAAoAQAAZHJz&#10;L2Uyb0RvYy54bWxQSwUGAAAAAAYABgBZAQAAfQY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jc w:val="center"/>
                        <w:rPr>
                          <w:rFonts w:hint="eastAsia" w:ascii="仿宋" w:hAnsi="仿宋" w:eastAsia="仿宋" w:cs="仿宋"/>
                          <w:sz w:val="28"/>
                          <w:szCs w:val="28"/>
                          <w:lang w:eastAsia="zh-CN"/>
                        </w:rPr>
                      </w:pPr>
                      <w:r>
                        <w:rPr>
                          <w:rFonts w:hint="eastAsia" w:ascii="仿宋" w:hAnsi="仿宋" w:eastAsia="仿宋" w:cs="仿宋"/>
                          <w:b w:val="0"/>
                          <w:i w:val="0"/>
                          <w:caps w:val="0"/>
                          <w:spacing w:val="0"/>
                          <w:w w:val="100"/>
                          <w:sz w:val="32"/>
                          <w:szCs w:val="32"/>
                        </w:rPr>
                        <w:t>成立陪餐</w:t>
                      </w:r>
                      <w:r>
                        <w:rPr>
                          <w:rFonts w:hint="eastAsia" w:ascii="仿宋" w:hAnsi="仿宋" w:eastAsia="仿宋" w:cs="仿宋"/>
                          <w:b w:val="0"/>
                          <w:i w:val="0"/>
                          <w:caps w:val="0"/>
                          <w:spacing w:val="0"/>
                          <w:w w:val="100"/>
                          <w:sz w:val="32"/>
                          <w:szCs w:val="32"/>
                          <w:lang w:eastAsia="zh-CN"/>
                        </w:rPr>
                        <w:t>小</w:t>
                      </w:r>
                      <w:r>
                        <w:rPr>
                          <w:rFonts w:hint="eastAsia" w:ascii="仿宋" w:hAnsi="仿宋" w:eastAsia="仿宋" w:cs="仿宋"/>
                          <w:b w:val="0"/>
                          <w:i w:val="0"/>
                          <w:caps w:val="0"/>
                          <w:spacing w:val="0"/>
                          <w:w w:val="100"/>
                          <w:sz w:val="32"/>
                          <w:szCs w:val="32"/>
                        </w:rPr>
                        <w:t>组</w:t>
                      </w:r>
                    </w:p>
                  </w:txbxContent>
                </v:textbox>
              </v:shape>
            </w:pict>
          </mc:Fallback>
        </mc:AlternateContent>
      </w:r>
    </w:p>
    <w:p>
      <w:pPr>
        <w:jc w:val="cente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1915160</wp:posOffset>
                </wp:positionH>
                <wp:positionV relativeFrom="paragraph">
                  <wp:posOffset>368935</wp:posOffset>
                </wp:positionV>
                <wp:extent cx="522605" cy="321945"/>
                <wp:effectExtent l="5080" t="8255" r="5715" b="12700"/>
                <wp:wrapNone/>
                <wp:docPr id="7" name="直接连接符 7"/>
                <wp:cNvGraphicFramePr/>
                <a:graphic xmlns:a="http://schemas.openxmlformats.org/drawingml/2006/main">
                  <a:graphicData uri="http://schemas.microsoft.com/office/word/2010/wordprocessingShape">
                    <wps:wsp>
                      <wps:cNvCnPr>
                        <a:stCxn id="18" idx="1"/>
                      </wps:cNvCnPr>
                      <wps:spPr>
                        <a:xfrm flipH="1" flipV="1">
                          <a:off x="0" y="0"/>
                          <a:ext cx="522605" cy="3219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50.8pt;margin-top:29.05pt;height:25.35pt;width:41.15pt;z-index:251663360;mso-width-relative:page;mso-height-relative:page;" filled="f" stroked="t" coordsize="21600,21600" o:gfxdata="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&#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91HVG2QAAAAoBAAAPAAAAAAAAAAEAIAAAACIAAABk&#10;cnMvZG93bnJldi54bWxQSwECFAAUAAAACACHTuJAoIM9vwUCAADxAwAADgAAAAAAAAABACAAAAAo&#10;AQAAZHJzL2Uyb0RvYy54bWxQSwUGAAAAAAYABgBZAQAAnwU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1934210</wp:posOffset>
                </wp:positionH>
                <wp:positionV relativeFrom="paragraph">
                  <wp:posOffset>66040</wp:posOffset>
                </wp:positionV>
                <wp:extent cx="511810" cy="302895"/>
                <wp:effectExtent l="5080" t="8255" r="16510" b="12700"/>
                <wp:wrapNone/>
                <wp:docPr id="5" name="直接连接符 5"/>
                <wp:cNvGraphicFramePr/>
                <a:graphic xmlns:a="http://schemas.openxmlformats.org/drawingml/2006/main">
                  <a:graphicData uri="http://schemas.microsoft.com/office/word/2010/wordprocessingShape">
                    <wps:wsp>
                      <wps:cNvCnPr/>
                      <wps:spPr>
                        <a:xfrm flipH="1">
                          <a:off x="0" y="0"/>
                          <a:ext cx="511810" cy="30289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52.3pt;margin-top:5.2pt;height:23.85pt;width:40.3pt;z-index:251662336;mso-width-relative:page;mso-height-relative:page;" filled="f" stroked="t" coordsize="21600,21600" o:gfxdata="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O2TH31wAAAAkBAAAPAAAAAAAAAAEAIAAAACIAAABkcnMvZG93bnJldi54bWxQSwECFAAUAAAA&#10;CACHTuJAcTy+J+8BAADAAwAADgAAAAAAAAABACAAAAAmAQAAZHJzL2Uyb0RvYy54bWxQSwUGAAAA&#10;AAYABgBZAQAAhwUAAAAA&#10;">
                <v:fill on="f" focussize="0,0"/>
                <v:stroke weight="1.5pt" color="#000000 [3200]" miterlimit="8" joinstyle="miter"/>
                <v:imagedata o:title=""/>
                <o:lock v:ext="edit" aspectratio="f"/>
              </v:line>
            </w:pict>
          </mc:Fallback>
        </mc:AlternateContent>
      </w:r>
    </w:p>
    <w:p>
      <w:pPr>
        <w:jc w:val="cente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2437765</wp:posOffset>
                </wp:positionH>
                <wp:positionV relativeFrom="paragraph">
                  <wp:posOffset>22860</wp:posOffset>
                </wp:positionV>
                <wp:extent cx="2457450" cy="542925"/>
                <wp:effectExtent l="25400" t="25400" r="88900" b="79375"/>
                <wp:wrapNone/>
                <wp:docPr id="18" name="矩形 18"/>
                <wp:cNvGraphicFramePr/>
                <a:graphic xmlns:a="http://schemas.openxmlformats.org/drawingml/2006/main">
                  <a:graphicData uri="http://schemas.microsoft.com/office/word/2010/wordprocessingShape">
                    <wps:wsp>
                      <wps:cNvSpPr/>
                      <wps:spPr>
                        <a:xfrm>
                          <a:off x="0" y="0"/>
                          <a:ext cx="2457450" cy="542925"/>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rPr>
                                <w:rFonts w:hint="eastAsia"/>
                                <w:lang w:eastAsia="zh-CN"/>
                              </w:rPr>
                            </w:pPr>
                            <w:r>
                              <w:rPr>
                                <w:rFonts w:hint="eastAsia"/>
                                <w:lang w:eastAsia="zh-CN"/>
                              </w:rPr>
                              <w:t>组员：</w:t>
                            </w:r>
                            <w:r>
                              <w:rPr>
                                <w:rFonts w:hint="eastAsia" w:ascii="宋体" w:hAnsi="宋体" w:eastAsia="宋体" w:cs="宋体"/>
                                <w:b w:val="0"/>
                                <w:i w:val="0"/>
                                <w:caps w:val="0"/>
                                <w:color w:val="000000"/>
                                <w:spacing w:val="0"/>
                                <w:w w:val="100"/>
                                <w:sz w:val="21"/>
                                <w:szCs w:val="21"/>
                              </w:rPr>
                              <w:t>全体领导班子成员</w:t>
                            </w:r>
                            <w:r>
                              <w:rPr>
                                <w:rFonts w:hint="eastAsia" w:ascii="宋体" w:hAnsi="宋体" w:cs="宋体"/>
                                <w:b w:val="0"/>
                                <w:i w:val="0"/>
                                <w:caps w:val="0"/>
                                <w:color w:val="000000"/>
                                <w:spacing w:val="0"/>
                                <w:w w:val="100"/>
                                <w:sz w:val="21"/>
                                <w:szCs w:val="21"/>
                                <w:lang w:eastAsia="zh-CN"/>
                              </w:rPr>
                              <w:t>或</w:t>
                            </w:r>
                            <w:r>
                              <w:rPr>
                                <w:rFonts w:hint="eastAsia" w:ascii="宋体" w:hAnsi="宋体" w:eastAsia="宋体" w:cs="宋体"/>
                                <w:b w:val="0"/>
                                <w:i w:val="0"/>
                                <w:caps w:val="0"/>
                                <w:color w:val="000000"/>
                                <w:spacing w:val="0"/>
                                <w:w w:val="100"/>
                                <w:sz w:val="21"/>
                                <w:szCs w:val="21"/>
                              </w:rPr>
                              <w:t>经领导班子同意的中层管理人员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1.95pt;margin-top:1.8pt;height:42.75pt;width:193.5pt;z-index:251661312;v-text-anchor:middle;mso-width-relative:page;mso-height-relative:page;" fillcolor="#FFFFFF [3201]" filled="t" stroked="t" coordsize="21600,21600" o:gfxdata="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6iP0DNcAAAAI&#10;AQAADwAAAAAAAAABACAAAAAiAAAAZHJzL2Rvd25yZXYueG1sUEsBAhQAFAAAAAgAh07iQPJbrQbI&#10;AgAAtgUAAA4AAAAAAAAAAQAgAAAAJgEAAGRycy9lMm9Eb2MueG1sUEsFBgAAAAAGAAYAWQEAAGAG&#10;A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rPr>
                          <w:rFonts w:hint="eastAsia"/>
                          <w:lang w:eastAsia="zh-CN"/>
                        </w:rPr>
                      </w:pPr>
                      <w:r>
                        <w:rPr>
                          <w:rFonts w:hint="eastAsia"/>
                          <w:lang w:eastAsia="zh-CN"/>
                        </w:rPr>
                        <w:t>组员：</w:t>
                      </w:r>
                      <w:r>
                        <w:rPr>
                          <w:rFonts w:hint="eastAsia" w:ascii="宋体" w:hAnsi="宋体" w:eastAsia="宋体" w:cs="宋体"/>
                          <w:b w:val="0"/>
                          <w:i w:val="0"/>
                          <w:caps w:val="0"/>
                          <w:color w:val="000000"/>
                          <w:spacing w:val="0"/>
                          <w:w w:val="100"/>
                          <w:sz w:val="21"/>
                          <w:szCs w:val="21"/>
                        </w:rPr>
                        <w:t>全体领导班子成员</w:t>
                      </w:r>
                      <w:r>
                        <w:rPr>
                          <w:rFonts w:hint="eastAsia" w:ascii="宋体" w:hAnsi="宋体" w:cs="宋体"/>
                          <w:b w:val="0"/>
                          <w:i w:val="0"/>
                          <w:caps w:val="0"/>
                          <w:color w:val="000000"/>
                          <w:spacing w:val="0"/>
                          <w:w w:val="100"/>
                          <w:sz w:val="21"/>
                          <w:szCs w:val="21"/>
                          <w:lang w:eastAsia="zh-CN"/>
                        </w:rPr>
                        <w:t>或</w:t>
                      </w:r>
                      <w:r>
                        <w:rPr>
                          <w:rFonts w:hint="eastAsia" w:ascii="宋体" w:hAnsi="宋体" w:eastAsia="宋体" w:cs="宋体"/>
                          <w:b w:val="0"/>
                          <w:i w:val="0"/>
                          <w:caps w:val="0"/>
                          <w:color w:val="000000"/>
                          <w:spacing w:val="0"/>
                          <w:w w:val="100"/>
                          <w:sz w:val="21"/>
                          <w:szCs w:val="21"/>
                        </w:rPr>
                        <w:t>经领导班子同意的中层管理人员</w:t>
                      </w:r>
                    </w:p>
                  </w:txbxContent>
                </v:textbox>
              </v:rect>
            </w:pict>
          </mc:Fallback>
        </mc:AlternateContent>
      </w:r>
    </w:p>
    <w:p>
      <w:pP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2465705</wp:posOffset>
                </wp:positionH>
                <wp:positionV relativeFrom="paragraph">
                  <wp:posOffset>2283460</wp:posOffset>
                </wp:positionV>
                <wp:extent cx="2457450" cy="496570"/>
                <wp:effectExtent l="25400" t="25400" r="88900" b="87630"/>
                <wp:wrapNone/>
                <wp:docPr id="13" name="矩形 13"/>
                <wp:cNvGraphicFramePr/>
                <a:graphic xmlns:a="http://schemas.openxmlformats.org/drawingml/2006/main">
                  <a:graphicData uri="http://schemas.microsoft.com/office/word/2010/wordprocessingShape">
                    <wps:wsp>
                      <wps:cNvSpPr/>
                      <wps:spPr>
                        <a:xfrm>
                          <a:off x="0" y="0"/>
                          <a:ext cx="2457450" cy="496570"/>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rPr>
                                <w:rFonts w:hint="default"/>
                                <w:lang w:val="en-US" w:eastAsia="zh-CN"/>
                              </w:rPr>
                            </w:pPr>
                            <w:r>
                              <w:rPr>
                                <w:rFonts w:hint="eastAsia" w:ascii="宋体" w:hAnsi="宋体" w:cs="宋体"/>
                                <w:b w:val="0"/>
                                <w:i w:val="0"/>
                                <w:caps w:val="0"/>
                                <w:color w:val="000000"/>
                                <w:spacing w:val="0"/>
                                <w:w w:val="100"/>
                                <w:sz w:val="21"/>
                                <w:szCs w:val="21"/>
                                <w:lang w:eastAsia="zh-CN"/>
                              </w:rPr>
                              <w:t>陪餐人员</w:t>
                            </w:r>
                            <w:r>
                              <w:rPr>
                                <w:rFonts w:hint="eastAsia" w:ascii="宋体" w:hAnsi="宋体" w:eastAsia="宋体" w:cs="宋体"/>
                                <w:b w:val="0"/>
                                <w:i w:val="0"/>
                                <w:caps w:val="0"/>
                                <w:color w:val="000000"/>
                                <w:spacing w:val="0"/>
                                <w:w w:val="100"/>
                                <w:sz w:val="21"/>
                                <w:szCs w:val="21"/>
                              </w:rPr>
                              <w:t>对所食用</w:t>
                            </w:r>
                            <w:r>
                              <w:rPr>
                                <w:rFonts w:hint="eastAsia" w:ascii="宋体" w:hAnsi="宋体" w:eastAsia="宋体" w:cs="宋体"/>
                                <w:b w:val="0"/>
                                <w:i w:val="0"/>
                                <w:caps w:val="0"/>
                                <w:color w:val="000000"/>
                                <w:spacing w:val="0"/>
                                <w:w w:val="100"/>
                                <w:sz w:val="21"/>
                                <w:szCs w:val="21"/>
                                <w:lang w:eastAsia="zh-CN"/>
                              </w:rPr>
                              <w:t>餐食</w:t>
                            </w:r>
                            <w:r>
                              <w:rPr>
                                <w:rFonts w:hint="eastAsia" w:ascii="宋体" w:hAnsi="宋体" w:eastAsia="宋体" w:cs="宋体"/>
                                <w:b w:val="0"/>
                                <w:i w:val="0"/>
                                <w:caps w:val="0"/>
                                <w:color w:val="000000"/>
                                <w:spacing w:val="0"/>
                                <w:w w:val="100"/>
                                <w:sz w:val="21"/>
                                <w:szCs w:val="21"/>
                              </w:rPr>
                              <w:t>的外观、</w:t>
                            </w:r>
                            <w:r>
                              <w:rPr>
                                <w:rFonts w:hint="eastAsia" w:ascii="宋体" w:hAnsi="宋体" w:eastAsia="宋体" w:cs="宋体"/>
                                <w:b w:val="0"/>
                                <w:i w:val="0"/>
                                <w:caps w:val="0"/>
                                <w:color w:val="000000"/>
                                <w:spacing w:val="0"/>
                                <w:w w:val="100"/>
                                <w:sz w:val="21"/>
                                <w:szCs w:val="21"/>
                                <w:lang w:val="en-US" w:eastAsia="zh-CN"/>
                              </w:rPr>
                              <w:t>品</w:t>
                            </w:r>
                            <w:r>
                              <w:rPr>
                                <w:rFonts w:hint="eastAsia" w:ascii="宋体" w:hAnsi="宋体" w:eastAsia="宋体" w:cs="宋体"/>
                                <w:b w:val="0"/>
                                <w:i w:val="0"/>
                                <w:caps w:val="0"/>
                                <w:color w:val="000000"/>
                                <w:spacing w:val="0"/>
                                <w:w w:val="100"/>
                                <w:sz w:val="21"/>
                                <w:szCs w:val="21"/>
                              </w:rPr>
                              <w:t>味、质量</w:t>
                            </w:r>
                            <w:r>
                              <w:rPr>
                                <w:rFonts w:hint="eastAsia" w:ascii="宋体" w:hAnsi="宋体" w:eastAsia="宋体" w:cs="宋体"/>
                                <w:b w:val="0"/>
                                <w:i w:val="0"/>
                                <w:caps w:val="0"/>
                                <w:color w:val="000000"/>
                                <w:spacing w:val="0"/>
                                <w:w w:val="100"/>
                                <w:sz w:val="21"/>
                                <w:szCs w:val="21"/>
                                <w:lang w:eastAsia="zh-CN"/>
                              </w:rPr>
                              <w:t>、营养、价格</w:t>
                            </w:r>
                            <w:r>
                              <w:rPr>
                                <w:rFonts w:hint="eastAsia" w:ascii="宋体" w:hAnsi="宋体" w:eastAsia="宋体" w:cs="宋体"/>
                                <w:b w:val="0"/>
                                <w:i w:val="0"/>
                                <w:caps w:val="0"/>
                                <w:color w:val="000000"/>
                                <w:spacing w:val="0"/>
                                <w:w w:val="100"/>
                                <w:sz w:val="21"/>
                                <w:szCs w:val="21"/>
                              </w:rPr>
                              <w:t>等进行评价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15pt;margin-top:179.8pt;height:39.1pt;width:193.5pt;z-index:251669504;v-text-anchor:middle;mso-width-relative:page;mso-height-relative:page;" fillcolor="#FFFFFF [3201]" filled="t" stroked="t" coordsize="21600,21600" o:gfxdata="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AAAAAZHJzL1BLAQIUABQAAAAIAIdO4kAme+z9&#10;2QAAAAsBAAAPAAAAAAAAAAEAIAAAACIAAABkcnMvZG93bnJldi54bWxQSwECFAAUAAAACACHTuJA&#10;7nkL68sCAAC2BQAADgAAAAAAAAABACAAAAAoAQAAZHJzL2Uyb0RvYy54bWxQSwUGAAAAAAYABgBZ&#10;AQAAZQY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rPr>
                          <w:rFonts w:hint="default"/>
                          <w:lang w:val="en-US" w:eastAsia="zh-CN"/>
                        </w:rPr>
                      </w:pPr>
                      <w:r>
                        <w:rPr>
                          <w:rFonts w:hint="eastAsia" w:ascii="宋体" w:hAnsi="宋体" w:cs="宋体"/>
                          <w:b w:val="0"/>
                          <w:i w:val="0"/>
                          <w:caps w:val="0"/>
                          <w:color w:val="000000"/>
                          <w:spacing w:val="0"/>
                          <w:w w:val="100"/>
                          <w:sz w:val="21"/>
                          <w:szCs w:val="21"/>
                          <w:lang w:eastAsia="zh-CN"/>
                        </w:rPr>
                        <w:t>陪餐人员</w:t>
                      </w:r>
                      <w:r>
                        <w:rPr>
                          <w:rFonts w:hint="eastAsia" w:ascii="宋体" w:hAnsi="宋体" w:eastAsia="宋体" w:cs="宋体"/>
                          <w:b w:val="0"/>
                          <w:i w:val="0"/>
                          <w:caps w:val="0"/>
                          <w:color w:val="000000"/>
                          <w:spacing w:val="0"/>
                          <w:w w:val="100"/>
                          <w:sz w:val="21"/>
                          <w:szCs w:val="21"/>
                        </w:rPr>
                        <w:t>对所食用</w:t>
                      </w:r>
                      <w:r>
                        <w:rPr>
                          <w:rFonts w:hint="eastAsia" w:ascii="宋体" w:hAnsi="宋体" w:eastAsia="宋体" w:cs="宋体"/>
                          <w:b w:val="0"/>
                          <w:i w:val="0"/>
                          <w:caps w:val="0"/>
                          <w:color w:val="000000"/>
                          <w:spacing w:val="0"/>
                          <w:w w:val="100"/>
                          <w:sz w:val="21"/>
                          <w:szCs w:val="21"/>
                          <w:lang w:eastAsia="zh-CN"/>
                        </w:rPr>
                        <w:t>餐食</w:t>
                      </w:r>
                      <w:r>
                        <w:rPr>
                          <w:rFonts w:hint="eastAsia" w:ascii="宋体" w:hAnsi="宋体" w:eastAsia="宋体" w:cs="宋体"/>
                          <w:b w:val="0"/>
                          <w:i w:val="0"/>
                          <w:caps w:val="0"/>
                          <w:color w:val="000000"/>
                          <w:spacing w:val="0"/>
                          <w:w w:val="100"/>
                          <w:sz w:val="21"/>
                          <w:szCs w:val="21"/>
                        </w:rPr>
                        <w:t>的外观、</w:t>
                      </w:r>
                      <w:r>
                        <w:rPr>
                          <w:rFonts w:hint="eastAsia" w:ascii="宋体" w:hAnsi="宋体" w:eastAsia="宋体" w:cs="宋体"/>
                          <w:b w:val="0"/>
                          <w:i w:val="0"/>
                          <w:caps w:val="0"/>
                          <w:color w:val="000000"/>
                          <w:spacing w:val="0"/>
                          <w:w w:val="100"/>
                          <w:sz w:val="21"/>
                          <w:szCs w:val="21"/>
                          <w:lang w:val="en-US" w:eastAsia="zh-CN"/>
                        </w:rPr>
                        <w:t>品</w:t>
                      </w:r>
                      <w:r>
                        <w:rPr>
                          <w:rFonts w:hint="eastAsia" w:ascii="宋体" w:hAnsi="宋体" w:eastAsia="宋体" w:cs="宋体"/>
                          <w:b w:val="0"/>
                          <w:i w:val="0"/>
                          <w:caps w:val="0"/>
                          <w:color w:val="000000"/>
                          <w:spacing w:val="0"/>
                          <w:w w:val="100"/>
                          <w:sz w:val="21"/>
                          <w:szCs w:val="21"/>
                        </w:rPr>
                        <w:t>味、质量</w:t>
                      </w:r>
                      <w:r>
                        <w:rPr>
                          <w:rFonts w:hint="eastAsia" w:ascii="宋体" w:hAnsi="宋体" w:eastAsia="宋体" w:cs="宋体"/>
                          <w:b w:val="0"/>
                          <w:i w:val="0"/>
                          <w:caps w:val="0"/>
                          <w:color w:val="000000"/>
                          <w:spacing w:val="0"/>
                          <w:w w:val="100"/>
                          <w:sz w:val="21"/>
                          <w:szCs w:val="21"/>
                          <w:lang w:eastAsia="zh-CN"/>
                        </w:rPr>
                        <w:t>、营养、价格</w:t>
                      </w:r>
                      <w:r>
                        <w:rPr>
                          <w:rFonts w:hint="eastAsia" w:ascii="宋体" w:hAnsi="宋体" w:eastAsia="宋体" w:cs="宋体"/>
                          <w:b w:val="0"/>
                          <w:i w:val="0"/>
                          <w:caps w:val="0"/>
                          <w:color w:val="000000"/>
                          <w:spacing w:val="0"/>
                          <w:w w:val="100"/>
                          <w:sz w:val="21"/>
                          <w:szCs w:val="21"/>
                        </w:rPr>
                        <w:t>等进行评价</w:t>
                      </w:r>
                    </w:p>
                  </w:txbxContent>
                </v:textbox>
              </v:rect>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1894205</wp:posOffset>
                </wp:positionH>
                <wp:positionV relativeFrom="paragraph">
                  <wp:posOffset>2512060</wp:posOffset>
                </wp:positionV>
                <wp:extent cx="561975" cy="635"/>
                <wp:effectExtent l="0" t="9525" r="9525" b="18415"/>
                <wp:wrapNone/>
                <wp:docPr id="14" name="直接连接符 14"/>
                <wp:cNvGraphicFramePr/>
                <a:graphic xmlns:a="http://schemas.openxmlformats.org/drawingml/2006/main">
                  <a:graphicData uri="http://schemas.microsoft.com/office/word/2010/wordprocessingShape">
                    <wps:wsp>
                      <wps:cNvCnPr/>
                      <wps:spPr>
                        <a:xfrm flipH="1" flipV="1">
                          <a:off x="0" y="0"/>
                          <a:ext cx="561975" cy="6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149.15pt;margin-top:197.8pt;height:0.05pt;width:44.25pt;z-index:251670528;mso-width-relative:page;mso-height-relative:page;" filled="f" stroked="t" coordsize="21600,21600" o:gfxdata="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4jdg2gAAAAsBAAAPAAAAAAAAAAEAIAAAACIAAABkcnMvZG93bnJldi54bWxQSwEC&#10;FAAUAAAACACHTuJAoger8/IBAADJAwAADgAAAAAAAAABACAAAAApAQAAZHJzL2Uyb0RvYy54bWxQ&#10;SwUGAAAAAAYABgBZAQAAjQU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1903730</wp:posOffset>
                </wp:positionH>
                <wp:positionV relativeFrom="paragraph">
                  <wp:posOffset>1085215</wp:posOffset>
                </wp:positionV>
                <wp:extent cx="570865" cy="3175"/>
                <wp:effectExtent l="0" t="0" r="0" b="0"/>
                <wp:wrapNone/>
                <wp:docPr id="10" name="直接连接符 10"/>
                <wp:cNvGraphicFramePr/>
                <a:graphic xmlns:a="http://schemas.openxmlformats.org/drawingml/2006/main">
                  <a:graphicData uri="http://schemas.microsoft.com/office/word/2010/wordprocessingShape">
                    <wps:wsp>
                      <wps:cNvCnPr/>
                      <wps:spPr>
                        <a:xfrm flipH="1">
                          <a:off x="0" y="0"/>
                          <a:ext cx="570865" cy="3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49.9pt;margin-top:85.45pt;height:0.25pt;width:44.95pt;z-index:251666432;mso-width-relative:page;mso-height-relative:page;" filled="f" stroked="t" coordsize="21600,21600" o:gfxdata="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1q8f2AAAAAsBAAAPAAAAAAAAAAEAIAAAACIAAABkcnMvZG93bnJldi54bWxQSwECFAAUAAAA&#10;CACHTuJAQyEgve4BAADAAwAADgAAAAAAAAABACAAAAAnAQAAZHJzL2Uyb0RvYy54bWxQSwUGAAAA&#10;AAYABgBZAQAAhwUAAAAA&#10;">
                <v:fill on="f" focussize="0,0"/>
                <v:stroke weight="1.5pt" color="#000000 [3200]" miterlimit="8" joinstyle="miter"/>
                <v:imagedata o:title=""/>
                <o:lock v:ext="edit" aspectratio="f"/>
              </v:line>
            </w:pict>
          </mc:Fallback>
        </mc:AlternateContent>
      </w:r>
      <w:bookmarkStart w:id="0" w:name="_GoBack"/>
      <w:bookmarkEnd w:id="0"/>
      <w:r>
        <w:rPr>
          <w:sz w:val="32"/>
        </w:rPr>
        <mc:AlternateContent>
          <mc:Choice Requires="wps">
            <w:drawing>
              <wp:anchor distT="0" distB="0" distL="114300" distR="114300" simplePos="0" relativeHeight="251665408" behindDoc="0" locked="0" layoutInCell="1" allowOverlap="1">
                <wp:simplePos x="0" y="0"/>
                <wp:positionH relativeFrom="column">
                  <wp:posOffset>2465705</wp:posOffset>
                </wp:positionH>
                <wp:positionV relativeFrom="paragraph">
                  <wp:posOffset>285115</wp:posOffset>
                </wp:positionV>
                <wp:extent cx="2448560" cy="1873885"/>
                <wp:effectExtent l="25400" t="25400" r="97790" b="81915"/>
                <wp:wrapNone/>
                <wp:docPr id="9" name="矩形 9"/>
                <wp:cNvGraphicFramePr/>
                <a:graphic xmlns:a="http://schemas.openxmlformats.org/drawingml/2006/main">
                  <a:graphicData uri="http://schemas.microsoft.com/office/word/2010/wordprocessingShape">
                    <wps:wsp>
                      <wps:cNvSpPr/>
                      <wps:spPr>
                        <a:xfrm>
                          <a:off x="0" y="0"/>
                          <a:ext cx="2448560" cy="1873885"/>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b w:val="0"/>
                                <w:i w:val="0"/>
                                <w:caps w:val="0"/>
                                <w:color w:val="000000"/>
                                <w:spacing w:val="0"/>
                                <w:w w:val="100"/>
                                <w:sz w:val="21"/>
                                <w:szCs w:val="21"/>
                              </w:rPr>
                            </w:pPr>
                            <w:r>
                              <w:rPr>
                                <w:rFonts w:hint="eastAsia" w:ascii="宋体" w:hAnsi="宋体" w:cs="宋体"/>
                                <w:color w:val="000000"/>
                                <w:sz w:val="21"/>
                                <w:szCs w:val="21"/>
                                <w:lang w:val="en-US" w:eastAsia="zh-CN"/>
                              </w:rPr>
                              <w:t>1、自设食堂的集体用餐单位：</w:t>
                            </w:r>
                            <w:r>
                              <w:rPr>
                                <w:rFonts w:hint="eastAsia" w:ascii="宋体" w:hAnsi="宋体" w:eastAsia="宋体" w:cs="宋体"/>
                                <w:color w:val="000000"/>
                                <w:sz w:val="21"/>
                                <w:szCs w:val="21"/>
                                <w:lang w:val="en-US" w:eastAsia="zh-CN"/>
                              </w:rPr>
                              <w:t>每餐次至少</w:t>
                            </w:r>
                            <w:r>
                              <w:rPr>
                                <w:rFonts w:hint="eastAsia" w:ascii="宋体" w:hAnsi="宋体" w:cs="宋体"/>
                                <w:color w:val="000000"/>
                                <w:sz w:val="21"/>
                                <w:szCs w:val="21"/>
                                <w:lang w:val="en-US" w:eastAsia="zh-CN"/>
                              </w:rPr>
                              <w:t>安排</w:t>
                            </w:r>
                            <w:r>
                              <w:rPr>
                                <w:rFonts w:hint="eastAsia" w:ascii="宋体" w:hAnsi="宋体" w:eastAsia="宋体" w:cs="宋体"/>
                                <w:color w:val="000000"/>
                                <w:sz w:val="21"/>
                                <w:szCs w:val="21"/>
                                <w:lang w:val="en-US" w:eastAsia="zh-CN"/>
                              </w:rPr>
                              <w:t>一名陪餐人员</w:t>
                            </w:r>
                            <w:r>
                              <w:rPr>
                                <w:rFonts w:hint="eastAsia" w:ascii="宋体" w:hAnsi="宋体" w:cs="宋体"/>
                                <w:color w:val="000000"/>
                                <w:sz w:val="21"/>
                                <w:szCs w:val="21"/>
                                <w:lang w:val="en-US" w:eastAsia="zh-CN"/>
                              </w:rPr>
                              <w:t>进行陪餐检查，</w:t>
                            </w:r>
                            <w:r>
                              <w:rPr>
                                <w:rFonts w:hint="eastAsia" w:ascii="宋体" w:hAnsi="宋体" w:eastAsia="宋体" w:cs="宋体"/>
                                <w:b w:val="0"/>
                                <w:i w:val="0"/>
                                <w:caps w:val="0"/>
                                <w:color w:val="000000"/>
                                <w:spacing w:val="0"/>
                                <w:w w:val="100"/>
                                <w:sz w:val="21"/>
                                <w:szCs w:val="21"/>
                              </w:rPr>
                              <w:t>陪餐</w:t>
                            </w:r>
                            <w:r>
                              <w:rPr>
                                <w:rFonts w:hint="eastAsia" w:ascii="宋体" w:hAnsi="宋体" w:eastAsia="宋体" w:cs="宋体"/>
                                <w:b w:val="0"/>
                                <w:i w:val="0"/>
                                <w:caps w:val="0"/>
                                <w:color w:val="000000"/>
                                <w:spacing w:val="0"/>
                                <w:w w:val="100"/>
                                <w:sz w:val="21"/>
                                <w:szCs w:val="21"/>
                                <w:lang w:eastAsia="zh-CN"/>
                              </w:rPr>
                              <w:t>要在公共就餐地点</w:t>
                            </w:r>
                            <w:r>
                              <w:rPr>
                                <w:rFonts w:hint="eastAsia" w:ascii="宋体" w:hAnsi="宋体" w:eastAsia="宋体" w:cs="宋体"/>
                                <w:b w:val="0"/>
                                <w:i w:val="0"/>
                                <w:caps w:val="0"/>
                                <w:color w:val="000000"/>
                                <w:spacing w:val="0"/>
                                <w:w w:val="100"/>
                                <w:sz w:val="21"/>
                                <w:szCs w:val="21"/>
                              </w:rPr>
                              <w:t>食用与</w:t>
                            </w:r>
                            <w:r>
                              <w:rPr>
                                <w:rFonts w:hint="eastAsia" w:ascii="宋体" w:hAnsi="宋体" w:eastAsia="宋体" w:cs="宋体"/>
                                <w:b w:val="0"/>
                                <w:i w:val="0"/>
                                <w:caps w:val="0"/>
                                <w:color w:val="000000"/>
                                <w:spacing w:val="0"/>
                                <w:w w:val="100"/>
                                <w:sz w:val="21"/>
                                <w:szCs w:val="21"/>
                                <w:lang w:eastAsia="zh-CN"/>
                              </w:rPr>
                              <w:t>就餐人员</w:t>
                            </w:r>
                            <w:r>
                              <w:rPr>
                                <w:rFonts w:hint="eastAsia" w:ascii="宋体" w:hAnsi="宋体" w:eastAsia="宋体" w:cs="宋体"/>
                                <w:b w:val="0"/>
                                <w:i w:val="0"/>
                                <w:caps w:val="0"/>
                                <w:color w:val="000000"/>
                                <w:spacing w:val="0"/>
                                <w:w w:val="100"/>
                                <w:sz w:val="21"/>
                                <w:szCs w:val="21"/>
                              </w:rPr>
                              <w:t>相同</w:t>
                            </w:r>
                            <w:r>
                              <w:rPr>
                                <w:rFonts w:hint="eastAsia" w:ascii="宋体" w:hAnsi="宋体" w:eastAsia="宋体" w:cs="宋体"/>
                                <w:b w:val="0"/>
                                <w:i w:val="0"/>
                                <w:caps w:val="0"/>
                                <w:color w:val="000000"/>
                                <w:spacing w:val="0"/>
                                <w:w w:val="100"/>
                                <w:sz w:val="21"/>
                                <w:szCs w:val="21"/>
                                <w:lang w:eastAsia="zh-CN"/>
                              </w:rPr>
                              <w:t>价位、菜式的</w:t>
                            </w:r>
                            <w:r>
                              <w:rPr>
                                <w:rFonts w:hint="eastAsia" w:ascii="宋体" w:hAnsi="宋体" w:eastAsia="宋体" w:cs="宋体"/>
                                <w:b w:val="0"/>
                                <w:i w:val="0"/>
                                <w:caps w:val="0"/>
                                <w:color w:val="000000"/>
                                <w:spacing w:val="0"/>
                                <w:w w:val="100"/>
                                <w:sz w:val="21"/>
                                <w:szCs w:val="21"/>
                              </w:rPr>
                              <w:t>餐食</w:t>
                            </w:r>
                          </w:p>
                          <w:p>
                            <w:pPr>
                              <w:rPr>
                                <w:rFonts w:hint="eastAsia" w:ascii="宋体" w:hAnsi="宋体" w:cs="宋体"/>
                                <w:b w:val="0"/>
                                <w:i w:val="0"/>
                                <w:caps w:val="0"/>
                                <w:color w:val="000000"/>
                                <w:spacing w:val="0"/>
                                <w:w w:val="1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b w:val="0"/>
                                <w:i w:val="0"/>
                                <w:caps w:val="0"/>
                                <w:color w:val="000000"/>
                                <w:spacing w:val="0"/>
                                <w:w w:val="100"/>
                                <w:sz w:val="21"/>
                                <w:szCs w:val="21"/>
                              </w:rPr>
                              <w:t>从</w:t>
                            </w:r>
                            <w:r>
                              <w:rPr>
                                <w:rFonts w:hint="eastAsia" w:ascii="宋体" w:hAnsi="宋体" w:eastAsia="宋体" w:cs="宋体"/>
                                <w:b w:val="0"/>
                                <w:bCs w:val="0"/>
                                <w:i w:val="0"/>
                                <w:caps w:val="0"/>
                                <w:color w:val="000000"/>
                                <w:spacing w:val="0"/>
                                <w:w w:val="100"/>
                                <w:sz w:val="21"/>
                                <w:szCs w:val="21"/>
                                <w:lang w:eastAsia="zh-CN"/>
                              </w:rPr>
                              <w:t>供餐单位</w:t>
                            </w:r>
                            <w:r>
                              <w:rPr>
                                <w:rFonts w:hint="eastAsia" w:ascii="宋体" w:hAnsi="宋体" w:eastAsia="宋体" w:cs="宋体"/>
                                <w:b w:val="0"/>
                                <w:i w:val="0"/>
                                <w:caps w:val="0"/>
                                <w:color w:val="000000"/>
                                <w:spacing w:val="0"/>
                                <w:w w:val="100"/>
                                <w:sz w:val="21"/>
                                <w:szCs w:val="21"/>
                                <w:lang w:eastAsia="zh-CN"/>
                              </w:rPr>
                              <w:t>订餐</w:t>
                            </w:r>
                            <w:r>
                              <w:rPr>
                                <w:rFonts w:hint="eastAsia" w:ascii="宋体" w:hAnsi="宋体" w:eastAsia="宋体" w:cs="宋体"/>
                                <w:b w:val="0"/>
                                <w:i w:val="0"/>
                                <w:caps w:val="0"/>
                                <w:color w:val="000000"/>
                                <w:spacing w:val="0"/>
                                <w:w w:val="100"/>
                                <w:sz w:val="21"/>
                                <w:szCs w:val="21"/>
                              </w:rPr>
                              <w:t>的</w:t>
                            </w:r>
                            <w:r>
                              <w:rPr>
                                <w:rFonts w:hint="eastAsia" w:ascii="宋体" w:hAnsi="宋体" w:eastAsia="宋体" w:cs="宋体"/>
                                <w:b w:val="0"/>
                                <w:i w:val="0"/>
                                <w:caps w:val="0"/>
                                <w:color w:val="000000"/>
                                <w:spacing w:val="0"/>
                                <w:w w:val="100"/>
                                <w:sz w:val="21"/>
                                <w:szCs w:val="21"/>
                                <w:lang w:eastAsia="zh-CN"/>
                              </w:rPr>
                              <w:t>集体用餐单位</w:t>
                            </w:r>
                            <w:r>
                              <w:rPr>
                                <w:rFonts w:hint="eastAsia" w:ascii="宋体" w:hAnsi="宋体" w:cs="宋体"/>
                                <w:b w:val="0"/>
                                <w:i w:val="0"/>
                                <w:caps w:val="0"/>
                                <w:color w:val="000000"/>
                                <w:spacing w:val="0"/>
                                <w:w w:val="100"/>
                                <w:sz w:val="21"/>
                                <w:szCs w:val="21"/>
                                <w:lang w:eastAsia="zh-CN"/>
                              </w:rPr>
                              <w:t>：除执行本单位陪餐办法外，还需监督供餐单位落实陪餐办法</w:t>
                            </w:r>
                          </w:p>
                          <w:p>
                            <w:pPr>
                              <w:rPr>
                                <w:rFonts w:hint="default" w:ascii="宋体" w:hAnsi="宋体" w:cs="宋体"/>
                                <w:color w:val="000000"/>
                                <w:szCs w:val="21"/>
                                <w:lang w:eastAsia="zh-CN"/>
                              </w:rPr>
                            </w:pPr>
                            <w:r>
                              <w:rPr>
                                <w:rFonts w:hint="eastAsia" w:ascii="宋体" w:hAnsi="宋体" w:cs="宋体"/>
                                <w:b w:val="0"/>
                                <w:i w:val="0"/>
                                <w:caps w:val="0"/>
                                <w:color w:val="000000"/>
                                <w:spacing w:val="0"/>
                                <w:w w:val="100"/>
                                <w:sz w:val="21"/>
                                <w:szCs w:val="21"/>
                                <w:lang w:val="en-US" w:eastAsia="zh-CN"/>
                              </w:rPr>
                              <w:t>3、供餐单位每周安排陪餐人员到服务单位选取早、午、晚不同餐次进行陪餐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4.15pt;margin-top:22.45pt;height:147.55pt;width:192.8pt;z-index:251665408;v-text-anchor:middle;mso-width-relative:page;mso-height-relative:page;" fillcolor="#FFFFFF [3201]" filled="t" stroked="t" coordsize="21600,21600" o:gfxdata="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JT8Sc3Y&#10;AAAACgEAAA8AAAAAAAAAAQAgAAAAIgAAAGRycy9kb3ducmV2LnhtbFBLAQIUABQAAAAIAIdO4kBj&#10;huEfywIAALUFAAAOAAAAAAAAAAEAIAAAACcBAABkcnMvZTJvRG9jLnhtbFBLBQYAAAAABgAGAFkB&#10;AABkBg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rPr>
                          <w:rFonts w:hint="eastAsia" w:ascii="宋体" w:hAnsi="宋体" w:eastAsia="宋体" w:cs="宋体"/>
                          <w:b w:val="0"/>
                          <w:i w:val="0"/>
                          <w:caps w:val="0"/>
                          <w:color w:val="000000"/>
                          <w:spacing w:val="0"/>
                          <w:w w:val="100"/>
                          <w:sz w:val="21"/>
                          <w:szCs w:val="21"/>
                        </w:rPr>
                      </w:pPr>
                      <w:r>
                        <w:rPr>
                          <w:rFonts w:hint="eastAsia" w:ascii="宋体" w:hAnsi="宋体" w:cs="宋体"/>
                          <w:color w:val="000000"/>
                          <w:sz w:val="21"/>
                          <w:szCs w:val="21"/>
                          <w:lang w:val="en-US" w:eastAsia="zh-CN"/>
                        </w:rPr>
                        <w:t>1、自设食堂的集体用餐单位：</w:t>
                      </w:r>
                      <w:r>
                        <w:rPr>
                          <w:rFonts w:hint="eastAsia" w:ascii="宋体" w:hAnsi="宋体" w:eastAsia="宋体" w:cs="宋体"/>
                          <w:color w:val="000000"/>
                          <w:sz w:val="21"/>
                          <w:szCs w:val="21"/>
                          <w:lang w:val="en-US" w:eastAsia="zh-CN"/>
                        </w:rPr>
                        <w:t>每餐次至少</w:t>
                      </w:r>
                      <w:r>
                        <w:rPr>
                          <w:rFonts w:hint="eastAsia" w:ascii="宋体" w:hAnsi="宋体" w:cs="宋体"/>
                          <w:color w:val="000000"/>
                          <w:sz w:val="21"/>
                          <w:szCs w:val="21"/>
                          <w:lang w:val="en-US" w:eastAsia="zh-CN"/>
                        </w:rPr>
                        <w:t>安排</w:t>
                      </w:r>
                      <w:r>
                        <w:rPr>
                          <w:rFonts w:hint="eastAsia" w:ascii="宋体" w:hAnsi="宋体" w:eastAsia="宋体" w:cs="宋体"/>
                          <w:color w:val="000000"/>
                          <w:sz w:val="21"/>
                          <w:szCs w:val="21"/>
                          <w:lang w:val="en-US" w:eastAsia="zh-CN"/>
                        </w:rPr>
                        <w:t>一名陪餐人员</w:t>
                      </w:r>
                      <w:r>
                        <w:rPr>
                          <w:rFonts w:hint="eastAsia" w:ascii="宋体" w:hAnsi="宋体" w:cs="宋体"/>
                          <w:color w:val="000000"/>
                          <w:sz w:val="21"/>
                          <w:szCs w:val="21"/>
                          <w:lang w:val="en-US" w:eastAsia="zh-CN"/>
                        </w:rPr>
                        <w:t>进行陪餐检查，</w:t>
                      </w:r>
                      <w:r>
                        <w:rPr>
                          <w:rFonts w:hint="eastAsia" w:ascii="宋体" w:hAnsi="宋体" w:eastAsia="宋体" w:cs="宋体"/>
                          <w:b w:val="0"/>
                          <w:i w:val="0"/>
                          <w:caps w:val="0"/>
                          <w:color w:val="000000"/>
                          <w:spacing w:val="0"/>
                          <w:w w:val="100"/>
                          <w:sz w:val="21"/>
                          <w:szCs w:val="21"/>
                        </w:rPr>
                        <w:t>陪餐</w:t>
                      </w:r>
                      <w:r>
                        <w:rPr>
                          <w:rFonts w:hint="eastAsia" w:ascii="宋体" w:hAnsi="宋体" w:eastAsia="宋体" w:cs="宋体"/>
                          <w:b w:val="0"/>
                          <w:i w:val="0"/>
                          <w:caps w:val="0"/>
                          <w:color w:val="000000"/>
                          <w:spacing w:val="0"/>
                          <w:w w:val="100"/>
                          <w:sz w:val="21"/>
                          <w:szCs w:val="21"/>
                          <w:lang w:eastAsia="zh-CN"/>
                        </w:rPr>
                        <w:t>要在公共就餐地点</w:t>
                      </w:r>
                      <w:r>
                        <w:rPr>
                          <w:rFonts w:hint="eastAsia" w:ascii="宋体" w:hAnsi="宋体" w:eastAsia="宋体" w:cs="宋体"/>
                          <w:b w:val="0"/>
                          <w:i w:val="0"/>
                          <w:caps w:val="0"/>
                          <w:color w:val="000000"/>
                          <w:spacing w:val="0"/>
                          <w:w w:val="100"/>
                          <w:sz w:val="21"/>
                          <w:szCs w:val="21"/>
                        </w:rPr>
                        <w:t>食用与</w:t>
                      </w:r>
                      <w:r>
                        <w:rPr>
                          <w:rFonts w:hint="eastAsia" w:ascii="宋体" w:hAnsi="宋体" w:eastAsia="宋体" w:cs="宋体"/>
                          <w:b w:val="0"/>
                          <w:i w:val="0"/>
                          <w:caps w:val="0"/>
                          <w:color w:val="000000"/>
                          <w:spacing w:val="0"/>
                          <w:w w:val="100"/>
                          <w:sz w:val="21"/>
                          <w:szCs w:val="21"/>
                          <w:lang w:eastAsia="zh-CN"/>
                        </w:rPr>
                        <w:t>就餐人员</w:t>
                      </w:r>
                      <w:r>
                        <w:rPr>
                          <w:rFonts w:hint="eastAsia" w:ascii="宋体" w:hAnsi="宋体" w:eastAsia="宋体" w:cs="宋体"/>
                          <w:b w:val="0"/>
                          <w:i w:val="0"/>
                          <w:caps w:val="0"/>
                          <w:color w:val="000000"/>
                          <w:spacing w:val="0"/>
                          <w:w w:val="100"/>
                          <w:sz w:val="21"/>
                          <w:szCs w:val="21"/>
                        </w:rPr>
                        <w:t>相同</w:t>
                      </w:r>
                      <w:r>
                        <w:rPr>
                          <w:rFonts w:hint="eastAsia" w:ascii="宋体" w:hAnsi="宋体" w:eastAsia="宋体" w:cs="宋体"/>
                          <w:b w:val="0"/>
                          <w:i w:val="0"/>
                          <w:caps w:val="0"/>
                          <w:color w:val="000000"/>
                          <w:spacing w:val="0"/>
                          <w:w w:val="100"/>
                          <w:sz w:val="21"/>
                          <w:szCs w:val="21"/>
                          <w:lang w:eastAsia="zh-CN"/>
                        </w:rPr>
                        <w:t>价位、菜式的</w:t>
                      </w:r>
                      <w:r>
                        <w:rPr>
                          <w:rFonts w:hint="eastAsia" w:ascii="宋体" w:hAnsi="宋体" w:eastAsia="宋体" w:cs="宋体"/>
                          <w:b w:val="0"/>
                          <w:i w:val="0"/>
                          <w:caps w:val="0"/>
                          <w:color w:val="000000"/>
                          <w:spacing w:val="0"/>
                          <w:w w:val="100"/>
                          <w:sz w:val="21"/>
                          <w:szCs w:val="21"/>
                        </w:rPr>
                        <w:t>餐食</w:t>
                      </w:r>
                    </w:p>
                    <w:p>
                      <w:pPr>
                        <w:rPr>
                          <w:rFonts w:hint="eastAsia" w:ascii="宋体" w:hAnsi="宋体" w:cs="宋体"/>
                          <w:b w:val="0"/>
                          <w:i w:val="0"/>
                          <w:caps w:val="0"/>
                          <w:color w:val="000000"/>
                          <w:spacing w:val="0"/>
                          <w:w w:val="100"/>
                          <w:sz w:val="21"/>
                          <w:szCs w:val="21"/>
                          <w:lang w:eastAsia="zh-CN"/>
                        </w:rPr>
                      </w:pPr>
                      <w:r>
                        <w:rPr>
                          <w:rFonts w:hint="eastAsia" w:ascii="宋体" w:hAnsi="宋体" w:eastAsia="宋体" w:cs="宋体"/>
                          <w:color w:val="000000"/>
                          <w:sz w:val="21"/>
                          <w:szCs w:val="21"/>
                          <w:lang w:val="en-US" w:eastAsia="zh-CN"/>
                        </w:rPr>
                        <w:t>2、</w:t>
                      </w:r>
                      <w:r>
                        <w:rPr>
                          <w:rFonts w:hint="eastAsia" w:ascii="宋体" w:hAnsi="宋体" w:eastAsia="宋体" w:cs="宋体"/>
                          <w:b w:val="0"/>
                          <w:i w:val="0"/>
                          <w:caps w:val="0"/>
                          <w:color w:val="000000"/>
                          <w:spacing w:val="0"/>
                          <w:w w:val="100"/>
                          <w:sz w:val="21"/>
                          <w:szCs w:val="21"/>
                        </w:rPr>
                        <w:t>从</w:t>
                      </w:r>
                      <w:r>
                        <w:rPr>
                          <w:rFonts w:hint="eastAsia" w:ascii="宋体" w:hAnsi="宋体" w:eastAsia="宋体" w:cs="宋体"/>
                          <w:b w:val="0"/>
                          <w:bCs w:val="0"/>
                          <w:i w:val="0"/>
                          <w:caps w:val="0"/>
                          <w:color w:val="000000"/>
                          <w:spacing w:val="0"/>
                          <w:w w:val="100"/>
                          <w:sz w:val="21"/>
                          <w:szCs w:val="21"/>
                          <w:lang w:eastAsia="zh-CN"/>
                        </w:rPr>
                        <w:t>供餐单位</w:t>
                      </w:r>
                      <w:r>
                        <w:rPr>
                          <w:rFonts w:hint="eastAsia" w:ascii="宋体" w:hAnsi="宋体" w:eastAsia="宋体" w:cs="宋体"/>
                          <w:b w:val="0"/>
                          <w:i w:val="0"/>
                          <w:caps w:val="0"/>
                          <w:color w:val="000000"/>
                          <w:spacing w:val="0"/>
                          <w:w w:val="100"/>
                          <w:sz w:val="21"/>
                          <w:szCs w:val="21"/>
                          <w:lang w:eastAsia="zh-CN"/>
                        </w:rPr>
                        <w:t>订餐</w:t>
                      </w:r>
                      <w:r>
                        <w:rPr>
                          <w:rFonts w:hint="eastAsia" w:ascii="宋体" w:hAnsi="宋体" w:eastAsia="宋体" w:cs="宋体"/>
                          <w:b w:val="0"/>
                          <w:i w:val="0"/>
                          <w:caps w:val="0"/>
                          <w:color w:val="000000"/>
                          <w:spacing w:val="0"/>
                          <w:w w:val="100"/>
                          <w:sz w:val="21"/>
                          <w:szCs w:val="21"/>
                        </w:rPr>
                        <w:t>的</w:t>
                      </w:r>
                      <w:r>
                        <w:rPr>
                          <w:rFonts w:hint="eastAsia" w:ascii="宋体" w:hAnsi="宋体" w:eastAsia="宋体" w:cs="宋体"/>
                          <w:b w:val="0"/>
                          <w:i w:val="0"/>
                          <w:caps w:val="0"/>
                          <w:color w:val="000000"/>
                          <w:spacing w:val="0"/>
                          <w:w w:val="100"/>
                          <w:sz w:val="21"/>
                          <w:szCs w:val="21"/>
                          <w:lang w:eastAsia="zh-CN"/>
                        </w:rPr>
                        <w:t>集体用餐单位</w:t>
                      </w:r>
                      <w:r>
                        <w:rPr>
                          <w:rFonts w:hint="eastAsia" w:ascii="宋体" w:hAnsi="宋体" w:cs="宋体"/>
                          <w:b w:val="0"/>
                          <w:i w:val="0"/>
                          <w:caps w:val="0"/>
                          <w:color w:val="000000"/>
                          <w:spacing w:val="0"/>
                          <w:w w:val="100"/>
                          <w:sz w:val="21"/>
                          <w:szCs w:val="21"/>
                          <w:lang w:eastAsia="zh-CN"/>
                        </w:rPr>
                        <w:t>：除执行本单位陪餐办法外，还需监督供餐单位落实陪餐办法</w:t>
                      </w:r>
                    </w:p>
                    <w:p>
                      <w:pPr>
                        <w:rPr>
                          <w:rFonts w:hint="default" w:ascii="宋体" w:hAnsi="宋体" w:cs="宋体"/>
                          <w:color w:val="000000"/>
                          <w:szCs w:val="21"/>
                          <w:lang w:eastAsia="zh-CN"/>
                        </w:rPr>
                      </w:pPr>
                      <w:r>
                        <w:rPr>
                          <w:rFonts w:hint="eastAsia" w:ascii="宋体" w:hAnsi="宋体" w:cs="宋体"/>
                          <w:b w:val="0"/>
                          <w:i w:val="0"/>
                          <w:caps w:val="0"/>
                          <w:color w:val="000000"/>
                          <w:spacing w:val="0"/>
                          <w:w w:val="100"/>
                          <w:sz w:val="21"/>
                          <w:szCs w:val="21"/>
                          <w:lang w:val="en-US" w:eastAsia="zh-CN"/>
                        </w:rPr>
                        <w:t>3、供餐单位每周安排陪餐人员到服务单位选取早、午、晚不同餐次进行陪餐</w:t>
                      </w:r>
                    </w:p>
                  </w:txbxContent>
                </v:textbox>
              </v:rect>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column">
                  <wp:posOffset>2446655</wp:posOffset>
                </wp:positionH>
                <wp:positionV relativeFrom="paragraph">
                  <wp:posOffset>3417570</wp:posOffset>
                </wp:positionV>
                <wp:extent cx="2457450" cy="541655"/>
                <wp:effectExtent l="25400" t="25400" r="88900" b="80645"/>
                <wp:wrapNone/>
                <wp:docPr id="19" name="矩形 19"/>
                <wp:cNvGraphicFramePr/>
                <a:graphic xmlns:a="http://schemas.openxmlformats.org/drawingml/2006/main">
                  <a:graphicData uri="http://schemas.microsoft.com/office/word/2010/wordprocessingShape">
                    <wps:wsp>
                      <wps:cNvSpPr/>
                      <wps:spPr>
                        <a:xfrm>
                          <a:off x="0" y="0"/>
                          <a:ext cx="2457450" cy="541655"/>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rPr>
                                <w:rFonts w:hint="eastAsia" w:eastAsia="宋体"/>
                                <w:lang w:val="en-US" w:eastAsia="zh-CN"/>
                              </w:rPr>
                            </w:pPr>
                            <w:r>
                              <w:rPr>
                                <w:rFonts w:hint="eastAsia" w:ascii="宋体" w:hAnsi="宋体" w:cs="宋体"/>
                                <w:b w:val="0"/>
                                <w:i w:val="0"/>
                                <w:caps w:val="0"/>
                                <w:color w:val="000000"/>
                                <w:spacing w:val="0"/>
                                <w:w w:val="100"/>
                                <w:sz w:val="21"/>
                                <w:szCs w:val="21"/>
                                <w:lang w:eastAsia="zh-CN"/>
                              </w:rPr>
                              <w:t>陪餐人员</w:t>
                            </w:r>
                            <w:r>
                              <w:rPr>
                                <w:rFonts w:hint="eastAsia" w:ascii="宋体" w:hAnsi="宋体" w:eastAsia="宋体" w:cs="宋体"/>
                                <w:b w:val="0"/>
                                <w:i w:val="0"/>
                                <w:caps w:val="0"/>
                                <w:color w:val="000000"/>
                                <w:spacing w:val="0"/>
                                <w:w w:val="100"/>
                                <w:sz w:val="21"/>
                                <w:szCs w:val="21"/>
                              </w:rPr>
                              <w:t>收集用餐人员的意见和建议</w:t>
                            </w:r>
                            <w:r>
                              <w:rPr>
                                <w:rFonts w:hint="eastAsia" w:ascii="宋体" w:hAnsi="宋体" w:cs="宋体"/>
                                <w:b w:val="0"/>
                                <w:i w:val="0"/>
                                <w:caps w:val="0"/>
                                <w:color w:val="000000"/>
                                <w:spacing w:val="0"/>
                                <w:w w:val="100"/>
                                <w:sz w:val="21"/>
                                <w:szCs w:val="21"/>
                                <w:lang w:eastAsia="zh-CN"/>
                              </w:rPr>
                              <w:t>，如实填写陪餐记录</w:t>
                            </w:r>
                          </w:p>
                          <w:p>
                            <w:pPr>
                              <w:rPr>
                                <w:rFonts w:hint="default"/>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2.65pt;margin-top:269.1pt;height:42.65pt;width:193.5pt;z-index:251674624;v-text-anchor:middle;mso-width-relative:page;mso-height-relative:page;" fillcolor="#FFFFFF [3201]" filled="t" stroked="t" coordsize="21600,21600" o:gfxdata="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8Hl59oA&#10;AAALAQAADwAAAAAAAAABACAAAAAiAAAAZHJzL2Rvd25yZXYueG1sUEsBAhQAFAAAAAgAh07iQL8C&#10;zMbIAgAAtgUAAA4AAAAAAAAAAQAgAAAAKQEAAGRycy9lMm9Eb2MueG1sUEsFBgAAAAAGAAYAWQEA&#10;AGMGA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rPr>
                          <w:rFonts w:hint="eastAsia" w:eastAsia="宋体"/>
                          <w:lang w:val="en-US" w:eastAsia="zh-CN"/>
                        </w:rPr>
                      </w:pPr>
                      <w:r>
                        <w:rPr>
                          <w:rFonts w:hint="eastAsia" w:ascii="宋体" w:hAnsi="宋体" w:cs="宋体"/>
                          <w:b w:val="0"/>
                          <w:i w:val="0"/>
                          <w:caps w:val="0"/>
                          <w:color w:val="000000"/>
                          <w:spacing w:val="0"/>
                          <w:w w:val="100"/>
                          <w:sz w:val="21"/>
                          <w:szCs w:val="21"/>
                          <w:lang w:eastAsia="zh-CN"/>
                        </w:rPr>
                        <w:t>陪餐人员</w:t>
                      </w:r>
                      <w:r>
                        <w:rPr>
                          <w:rFonts w:hint="eastAsia" w:ascii="宋体" w:hAnsi="宋体" w:eastAsia="宋体" w:cs="宋体"/>
                          <w:b w:val="0"/>
                          <w:i w:val="0"/>
                          <w:caps w:val="0"/>
                          <w:color w:val="000000"/>
                          <w:spacing w:val="0"/>
                          <w:w w:val="100"/>
                          <w:sz w:val="21"/>
                          <w:szCs w:val="21"/>
                        </w:rPr>
                        <w:t>收集用餐人员的意见和建议</w:t>
                      </w:r>
                      <w:r>
                        <w:rPr>
                          <w:rFonts w:hint="eastAsia" w:ascii="宋体" w:hAnsi="宋体" w:cs="宋体"/>
                          <w:b w:val="0"/>
                          <w:i w:val="0"/>
                          <w:caps w:val="0"/>
                          <w:color w:val="000000"/>
                          <w:spacing w:val="0"/>
                          <w:w w:val="100"/>
                          <w:sz w:val="21"/>
                          <w:szCs w:val="21"/>
                          <w:lang w:eastAsia="zh-CN"/>
                        </w:rPr>
                        <w:t>，如实填写陪餐记录</w:t>
                      </w:r>
                    </w:p>
                    <w:p>
                      <w:pPr>
                        <w:rPr>
                          <w:rFonts w:hint="default"/>
                          <w:lang w:val="en-US" w:eastAsia="zh-CN"/>
                        </w:rPr>
                      </w:pPr>
                    </w:p>
                    <w:p>
                      <w:pP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1679744" behindDoc="0" locked="0" layoutInCell="1" allowOverlap="1">
                <wp:simplePos x="0" y="0"/>
                <wp:positionH relativeFrom="column">
                  <wp:posOffset>1932305</wp:posOffset>
                </wp:positionH>
                <wp:positionV relativeFrom="paragraph">
                  <wp:posOffset>3688715</wp:posOffset>
                </wp:positionV>
                <wp:extent cx="514350" cy="9525"/>
                <wp:effectExtent l="0" t="0" r="0" b="0"/>
                <wp:wrapNone/>
                <wp:docPr id="24" name="直接连接符 24"/>
                <wp:cNvGraphicFramePr/>
                <a:graphic xmlns:a="http://schemas.openxmlformats.org/drawingml/2006/main">
                  <a:graphicData uri="http://schemas.microsoft.com/office/word/2010/wordprocessingShape">
                    <wps:wsp>
                      <wps:cNvCnPr>
                        <a:stCxn id="19" idx="1"/>
                        <a:endCxn id="17" idx="6"/>
                      </wps:cNvCnPr>
                      <wps:spPr>
                        <a:xfrm flipH="1">
                          <a:off x="0" y="0"/>
                          <a:ext cx="514350"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52.15pt;margin-top:290.45pt;height:0.75pt;width:40.5pt;z-index:251679744;mso-width-relative:page;mso-height-relative:page;" filled="f" stroked="t" coordsize="21600,21600" o:gfxdata="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lxmAtgAAAALAQAADwAAAAAAAAABACAAAAAiAAAA&#10;ZHJzL2Rvd25yZXYueG1sUEsBAhQAFAAAAAgAh07iQOUFz4UHAgAAAgQAAA4AAAAAAAAAAQAgAAAA&#10;JwEAAGRycy9lMm9Eb2MueG1sUEsFBgAAAAAGAAYAWQEAAKAFA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82816" behindDoc="0" locked="0" layoutInCell="1" allowOverlap="1">
                <wp:simplePos x="0" y="0"/>
                <wp:positionH relativeFrom="column">
                  <wp:posOffset>2523490</wp:posOffset>
                </wp:positionH>
                <wp:positionV relativeFrom="paragraph">
                  <wp:posOffset>5692775</wp:posOffset>
                </wp:positionV>
                <wp:extent cx="2475865" cy="485775"/>
                <wp:effectExtent l="25400" t="25400" r="89535" b="79375"/>
                <wp:wrapNone/>
                <wp:docPr id="32" name="矩形 32"/>
                <wp:cNvGraphicFramePr/>
                <a:graphic xmlns:a="http://schemas.openxmlformats.org/drawingml/2006/main">
                  <a:graphicData uri="http://schemas.microsoft.com/office/word/2010/wordprocessingShape">
                    <wps:wsp>
                      <wps:cNvSpPr/>
                      <wps:spPr>
                        <a:xfrm>
                          <a:off x="0" y="0"/>
                          <a:ext cx="2475865" cy="485775"/>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rPr>
                                <w:rFonts w:hint="eastAsia" w:ascii="宋体" w:hAnsi="宋体" w:eastAsia="宋体" w:cs="宋体"/>
                                <w:sz w:val="21"/>
                                <w:szCs w:val="21"/>
                                <w:lang w:val="en-US" w:eastAsia="zh-CN"/>
                              </w:rPr>
                            </w:pPr>
                            <w:r>
                              <w:rPr>
                                <w:rFonts w:hint="eastAsia" w:ascii="宋体" w:hAnsi="宋体" w:eastAsia="宋体" w:cs="宋体"/>
                                <w:b w:val="0"/>
                                <w:i w:val="0"/>
                                <w:caps w:val="0"/>
                                <w:color w:val="000000"/>
                                <w:spacing w:val="0"/>
                                <w:w w:val="100"/>
                                <w:sz w:val="21"/>
                                <w:szCs w:val="21"/>
                              </w:rPr>
                              <w:t>每月</w:t>
                            </w:r>
                            <w:r>
                              <w:rPr>
                                <w:rFonts w:hint="eastAsia" w:ascii="宋体" w:hAnsi="宋体" w:eastAsia="宋体" w:cs="宋体"/>
                                <w:b w:val="0"/>
                                <w:i w:val="0"/>
                                <w:caps w:val="0"/>
                                <w:color w:val="000000"/>
                                <w:spacing w:val="0"/>
                                <w:w w:val="100"/>
                                <w:sz w:val="21"/>
                                <w:szCs w:val="21"/>
                                <w:lang w:eastAsia="zh-CN"/>
                              </w:rPr>
                              <w:t>将问题处理书面报告及陪餐记录整理归档</w:t>
                            </w:r>
                          </w:p>
                          <w:p>
                            <w:pPr>
                              <w:rPr>
                                <w:rFonts w:hint="default"/>
                                <w:lang w:val="en-US" w:eastAsia="zh-CN"/>
                              </w:rPr>
                            </w:pP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8.7pt;margin-top:448.25pt;height:38.25pt;width:194.95pt;z-index:251682816;v-text-anchor:middle;mso-width-relative:page;mso-height-relative:page;" fillcolor="#FFFFFF [3201]" filled="t" stroked="t" coordsize="21600,21600" o:gfxdata="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H&#10;Ylnj2gAAAAsBAAAPAAAAAAAAAAEAIAAAACIAAABkcnMvZG93bnJldi54bWxQSwECFAAUAAAACACH&#10;TuJAu3Yc680CAAC2BQAADgAAAAAAAAABACAAAAApAQAAZHJzL2Uyb0RvYy54bWxQSwUGAAAAAAYA&#10;BgBZAQAAaAY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rPr>
                          <w:rFonts w:hint="eastAsia" w:ascii="宋体" w:hAnsi="宋体" w:eastAsia="宋体" w:cs="宋体"/>
                          <w:sz w:val="21"/>
                          <w:szCs w:val="21"/>
                          <w:lang w:val="en-US" w:eastAsia="zh-CN"/>
                        </w:rPr>
                      </w:pPr>
                      <w:r>
                        <w:rPr>
                          <w:rFonts w:hint="eastAsia" w:ascii="宋体" w:hAnsi="宋体" w:eastAsia="宋体" w:cs="宋体"/>
                          <w:b w:val="0"/>
                          <w:i w:val="0"/>
                          <w:caps w:val="0"/>
                          <w:color w:val="000000"/>
                          <w:spacing w:val="0"/>
                          <w:w w:val="100"/>
                          <w:sz w:val="21"/>
                          <w:szCs w:val="21"/>
                        </w:rPr>
                        <w:t>每月</w:t>
                      </w:r>
                      <w:r>
                        <w:rPr>
                          <w:rFonts w:hint="eastAsia" w:ascii="宋体" w:hAnsi="宋体" w:eastAsia="宋体" w:cs="宋体"/>
                          <w:b w:val="0"/>
                          <w:i w:val="0"/>
                          <w:caps w:val="0"/>
                          <w:color w:val="000000"/>
                          <w:spacing w:val="0"/>
                          <w:w w:val="100"/>
                          <w:sz w:val="21"/>
                          <w:szCs w:val="21"/>
                          <w:lang w:eastAsia="zh-CN"/>
                        </w:rPr>
                        <w:t>将问题处理书面报告及陪餐记录整理归档</w:t>
                      </w:r>
                    </w:p>
                    <w:p>
                      <w:pPr>
                        <w:rPr>
                          <w:rFonts w:hint="default"/>
                          <w:lang w:val="en-US" w:eastAsia="zh-CN"/>
                        </w:rPr>
                      </w:pPr>
                    </w:p>
                    <w:p>
                      <w:pP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column">
                  <wp:posOffset>722630</wp:posOffset>
                </wp:positionH>
                <wp:positionV relativeFrom="paragraph">
                  <wp:posOffset>62865</wp:posOffset>
                </wp:positionV>
                <wp:extent cx="438150" cy="571500"/>
                <wp:effectExtent l="22860" t="9525" r="34290" b="28575"/>
                <wp:wrapNone/>
                <wp:docPr id="11" name="下箭头 11"/>
                <wp:cNvGraphicFramePr/>
                <a:graphic xmlns:a="http://schemas.openxmlformats.org/drawingml/2006/main">
                  <a:graphicData uri="http://schemas.microsoft.com/office/word/2010/wordprocessingShape">
                    <wps:wsp>
                      <wps:cNvSpPr/>
                      <wps:spPr>
                        <a:xfrm>
                          <a:off x="0" y="0"/>
                          <a:ext cx="438150" cy="571500"/>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6.9pt;margin-top:4.95pt;height:45pt;width:34.5pt;z-index:251667456;v-text-anchor:middle;mso-width-relative:page;mso-height-relative:page;" fillcolor="#FFFFFF [3201]" filled="t" stroked="t" coordsize="21600,21600" o:gfxdata="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SCcCh1AAAAAgBAAAPAAAAAAAAAAEAIAAAACIAAABkcnMvZG93&#10;bnJldi54bWxQSwECFAAUAAAACACHTuJAJAHzNnYCAAD9BAAADgAAAAAAAAABACAAAAAjAQAAZHJz&#10;L2Uyb0RvYy54bWxQSwUGAAAAAAYABgBZAQAACwYAAAAA&#10;" adj="13320,5400">
                <v:fill on="t" focussize="0,0"/>
                <v:stroke weight="1.5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73600" behindDoc="0" locked="0" layoutInCell="1" allowOverlap="1">
                <wp:simplePos x="0" y="0"/>
                <wp:positionH relativeFrom="column">
                  <wp:posOffset>46355</wp:posOffset>
                </wp:positionH>
                <wp:positionV relativeFrom="paragraph">
                  <wp:posOffset>3293110</wp:posOffset>
                </wp:positionV>
                <wp:extent cx="1885950" cy="809625"/>
                <wp:effectExtent l="25400" t="25400" r="88900" b="79375"/>
                <wp:wrapNone/>
                <wp:docPr id="17" name="流程图: 联系 17"/>
                <wp:cNvGraphicFramePr/>
                <a:graphic xmlns:a="http://schemas.openxmlformats.org/drawingml/2006/main">
                  <a:graphicData uri="http://schemas.microsoft.com/office/word/2010/wordprocessingShape">
                    <wps:wsp>
                      <wps:cNvSpPr/>
                      <wps:spPr>
                        <a:xfrm>
                          <a:off x="0" y="0"/>
                          <a:ext cx="1885950" cy="809625"/>
                        </a:xfrm>
                        <a:prstGeom prst="flowChartConnector">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陪餐记录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3.65pt;margin-top:259.3pt;height:63.75pt;width:148.5pt;z-index:251673600;v-text-anchor:middle;mso-width-relative:page;mso-height-relative:page;" fillcolor="#FFFFFF [3201]" filled="t" stroked="t" coordsize="21600,21600" o:gfxdata="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tJN0+2AAAAAkBAAAPAAAAAAAAAAEAIAAAACIAAABkcnMvZG93&#10;bnJldi54bWxQSwECFAAUAAAACACHTuJAHXQaveQCAADPBQAADgAAAAAAAAABACAAAAAnAQAAZHJz&#10;L2Uyb0RvYy54bWxQSwUGAAAAAAYABgBZAQAAfQY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陪餐记录</w:t>
                      </w:r>
                    </w:p>
                  </w:txbxContent>
                </v:textbox>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17780</wp:posOffset>
                </wp:positionH>
                <wp:positionV relativeFrom="paragraph">
                  <wp:posOffset>2065020</wp:posOffset>
                </wp:positionV>
                <wp:extent cx="1885950" cy="855980"/>
                <wp:effectExtent l="25400" t="25400" r="88900" b="90170"/>
                <wp:wrapNone/>
                <wp:docPr id="12" name="流程图: 联系 12"/>
                <wp:cNvGraphicFramePr/>
                <a:graphic xmlns:a="http://schemas.openxmlformats.org/drawingml/2006/main">
                  <a:graphicData uri="http://schemas.microsoft.com/office/word/2010/wordprocessingShape">
                    <wps:wsp>
                      <wps:cNvSpPr/>
                      <wps:spPr>
                        <a:xfrm>
                          <a:off x="0" y="0"/>
                          <a:ext cx="1885950" cy="855980"/>
                        </a:xfrm>
                        <a:prstGeom prst="flowChartConnector">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sz w:val="32"/>
                                <w:szCs w:val="32"/>
                                <w:lang w:val="en-US" w:eastAsia="zh-CN"/>
                              </w:rPr>
                            </w:pPr>
                            <w:r>
                              <w:rPr>
                                <w:rFonts w:hint="eastAsia" w:ascii="仿宋" w:hAnsi="仿宋" w:eastAsia="仿宋" w:cs="仿宋"/>
                                <w:b w:val="0"/>
                                <w:i w:val="0"/>
                                <w:caps w:val="0"/>
                                <w:spacing w:val="0"/>
                                <w:w w:val="100"/>
                                <w:sz w:val="32"/>
                                <w:szCs w:val="32"/>
                              </w:rPr>
                              <w:t>陪餐</w:t>
                            </w:r>
                            <w:r>
                              <w:rPr>
                                <w:rFonts w:hint="eastAsia" w:ascii="仿宋" w:hAnsi="仿宋" w:eastAsia="仿宋" w:cs="仿宋"/>
                                <w:sz w:val="32"/>
                                <w:szCs w:val="32"/>
                                <w:lang w:val="en-US" w:eastAsia="zh-CN"/>
                              </w:rPr>
                              <w:t>评价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1.4pt;margin-top:162.6pt;height:67.4pt;width:148.5pt;z-index:251668480;v-text-anchor:middle;mso-width-relative:page;mso-height-relative:page;" fillcolor="#FFFFFF [3201]" filled="t" stroked="t" coordsize="21600,21600" o:gfxdata="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Gn4TW7YAAAACQEAAA8AAAAAAAAAAQAgAAAAIgAAAGRycy9k&#10;b3ducmV2LnhtbFBLAQIUABQAAAAIAIdO4kB/eyb95gIAAM8FAAAOAAAAAAAAAAEAIAAAACcBAABk&#10;cnMvZTJvRG9jLnhtbFBLBQYAAAAABgAGAFkBAAB/Bg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jc w:val="center"/>
                        <w:rPr>
                          <w:rFonts w:hint="eastAsia" w:ascii="仿宋" w:hAnsi="仿宋" w:eastAsia="仿宋" w:cs="仿宋"/>
                          <w:sz w:val="32"/>
                          <w:szCs w:val="32"/>
                          <w:lang w:val="en-US" w:eastAsia="zh-CN"/>
                        </w:rPr>
                      </w:pPr>
                      <w:r>
                        <w:rPr>
                          <w:rFonts w:hint="eastAsia" w:ascii="仿宋" w:hAnsi="仿宋" w:eastAsia="仿宋" w:cs="仿宋"/>
                          <w:b w:val="0"/>
                          <w:i w:val="0"/>
                          <w:caps w:val="0"/>
                          <w:spacing w:val="0"/>
                          <w:w w:val="100"/>
                          <w:sz w:val="32"/>
                          <w:szCs w:val="32"/>
                        </w:rPr>
                        <w:t>陪餐</w:t>
                      </w:r>
                      <w:r>
                        <w:rPr>
                          <w:rFonts w:hint="eastAsia" w:ascii="仿宋" w:hAnsi="仿宋" w:eastAsia="仿宋" w:cs="仿宋"/>
                          <w:sz w:val="32"/>
                          <w:szCs w:val="32"/>
                          <w:lang w:val="en-US" w:eastAsia="zh-CN"/>
                        </w:rPr>
                        <w:t>评价</w:t>
                      </w:r>
                    </w:p>
                  </w:txbxContent>
                </v:textbox>
              </v:shape>
            </w:pict>
          </mc:Fallback>
        </mc:AlternateContent>
      </w:r>
      <w:r>
        <w:rPr>
          <w:sz w:val="32"/>
        </w:rPr>
        <mc:AlternateContent>
          <mc:Choice Requires="wps">
            <w:drawing>
              <wp:anchor distT="0" distB="0" distL="114300" distR="114300" simplePos="0" relativeHeight="251683840" behindDoc="0" locked="0" layoutInCell="1" allowOverlap="1">
                <wp:simplePos x="0" y="0"/>
                <wp:positionH relativeFrom="column">
                  <wp:posOffset>1934210</wp:posOffset>
                </wp:positionH>
                <wp:positionV relativeFrom="paragraph">
                  <wp:posOffset>5945505</wp:posOffset>
                </wp:positionV>
                <wp:extent cx="589280" cy="3175"/>
                <wp:effectExtent l="0" t="0" r="0" b="0"/>
                <wp:wrapNone/>
                <wp:docPr id="33" name="直接连接符 33"/>
                <wp:cNvGraphicFramePr/>
                <a:graphic xmlns:a="http://schemas.openxmlformats.org/drawingml/2006/main">
                  <a:graphicData uri="http://schemas.microsoft.com/office/word/2010/wordprocessingShape">
                    <wps:wsp>
                      <wps:cNvCnPr/>
                      <wps:spPr>
                        <a:xfrm flipH="1">
                          <a:off x="0" y="0"/>
                          <a:ext cx="589280" cy="31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52.3pt;margin-top:468.15pt;height:0.25pt;width:46.4pt;z-index:251683840;mso-width-relative:page;mso-height-relative:page;" filled="f" stroked="t" coordsize="21600,21600" o:gfxdata="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xOFP2AAAAAsBAAAPAAAAAAAAAAEAIAAAACIAAABkcnMvZG93bnJldi54bWxQSwECFAAUAAAA&#10;CACHTuJAErHOpu4BAADAAwAADgAAAAAAAAABACAAAAAnAQAAZHJzL2Uyb0RvYy54bWxQSwUGAAAA&#10;AAYABgBZAQAAhwUAAAAA&#10;">
                <v:fill on="f" focussize="0,0"/>
                <v:stroke weight="1.5pt" color="#000000 [3200]" miterlimit="8" joinstyle="miter"/>
                <v:imagedata o:title=""/>
                <o:lock v:ext="edit" aspectratio="f"/>
              </v:line>
            </w:pict>
          </mc:Fallback>
        </mc:AlternateContent>
      </w:r>
      <w:r>
        <w:rPr>
          <w:sz w:val="32"/>
        </w:rPr>
        <mc:AlternateContent>
          <mc:Choice Requires="wps">
            <w:drawing>
              <wp:anchor distT="0" distB="0" distL="114300" distR="114300" simplePos="0" relativeHeight="251680768" behindDoc="0" locked="0" layoutInCell="1" allowOverlap="1">
                <wp:simplePos x="0" y="0"/>
                <wp:positionH relativeFrom="column">
                  <wp:posOffset>93980</wp:posOffset>
                </wp:positionH>
                <wp:positionV relativeFrom="paragraph">
                  <wp:posOffset>5560060</wp:posOffset>
                </wp:positionV>
                <wp:extent cx="1829435" cy="800100"/>
                <wp:effectExtent l="25400" t="25400" r="88265" b="88900"/>
                <wp:wrapNone/>
                <wp:docPr id="30" name="流程图: 联系 30"/>
                <wp:cNvGraphicFramePr/>
                <a:graphic xmlns:a="http://schemas.openxmlformats.org/drawingml/2006/main">
                  <a:graphicData uri="http://schemas.microsoft.com/office/word/2010/wordprocessingShape">
                    <wps:wsp>
                      <wps:cNvSpPr/>
                      <wps:spPr>
                        <a:xfrm>
                          <a:off x="0" y="0"/>
                          <a:ext cx="1829435" cy="800100"/>
                        </a:xfrm>
                        <a:prstGeom prst="flowChartConnector">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sz w:val="32"/>
                                <w:szCs w:val="32"/>
                                <w:lang w:val="en-US" w:eastAsia="zh-CN"/>
                              </w:rPr>
                            </w:pPr>
                            <w:r>
                              <w:rPr>
                                <w:rFonts w:hint="eastAsia" w:ascii="仿宋" w:hAnsi="仿宋" w:eastAsia="仿宋" w:cs="仿宋"/>
                                <w:b w:val="0"/>
                                <w:i w:val="0"/>
                                <w:caps w:val="0"/>
                                <w:spacing w:val="0"/>
                                <w:w w:val="100"/>
                                <w:sz w:val="32"/>
                                <w:szCs w:val="32"/>
                              </w:rPr>
                              <w:t>整理归档</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7.4pt;margin-top:437.8pt;height:63pt;width:144.05pt;z-index:251680768;v-text-anchor:middle;mso-width-relative:page;mso-height-relative:page;" fillcolor="#FFFFFF [3201]" filled="t" stroked="t" coordsize="21600,21600" o:gfxdata="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&#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AjNQ2/YAAAACwEAAA8AAAAAAAAAAQAgAAAAIgAAAGRy&#10;cy9kb3ducmV2LnhtbFBLAQIUABQAAAAIAIdO4kCMst3q6QIAAM8FAAAOAAAAAAAAAAEAIAAAACcB&#10;AABkcnMvZTJvRG9jLnhtbFBLBQYAAAAABgAGAFkBAACCBg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jc w:val="center"/>
                        <w:rPr>
                          <w:rFonts w:hint="eastAsia" w:ascii="仿宋" w:hAnsi="仿宋" w:eastAsia="仿宋" w:cs="仿宋"/>
                          <w:sz w:val="32"/>
                          <w:szCs w:val="32"/>
                          <w:lang w:val="en-US" w:eastAsia="zh-CN"/>
                        </w:rPr>
                      </w:pPr>
                      <w:r>
                        <w:rPr>
                          <w:rFonts w:hint="eastAsia" w:ascii="仿宋" w:hAnsi="仿宋" w:eastAsia="仿宋" w:cs="仿宋"/>
                          <w:b w:val="0"/>
                          <w:i w:val="0"/>
                          <w:caps w:val="0"/>
                          <w:spacing w:val="0"/>
                          <w:w w:val="100"/>
                          <w:sz w:val="32"/>
                          <w:szCs w:val="32"/>
                        </w:rPr>
                        <w:t>整理归档</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779780</wp:posOffset>
                </wp:positionH>
                <wp:positionV relativeFrom="paragraph">
                  <wp:posOffset>1549400</wp:posOffset>
                </wp:positionV>
                <wp:extent cx="438150" cy="522605"/>
                <wp:effectExtent l="22860" t="9525" r="34290" b="20320"/>
                <wp:wrapNone/>
                <wp:docPr id="15" name="下箭头 15"/>
                <wp:cNvGraphicFramePr/>
                <a:graphic xmlns:a="http://schemas.openxmlformats.org/drawingml/2006/main">
                  <a:graphicData uri="http://schemas.microsoft.com/office/word/2010/wordprocessingShape">
                    <wps:wsp>
                      <wps:cNvSpPr/>
                      <wps:spPr>
                        <a:xfrm>
                          <a:off x="0" y="0"/>
                          <a:ext cx="438150" cy="522605"/>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1.4pt;margin-top:122pt;height:41.15pt;width:34.5pt;z-index:251671552;v-text-anchor:middle;mso-width-relative:page;mso-height-relative:page;" fillcolor="#FFFFFF [3201]" filled="t" stroked="t" coordsize="21600,21600" o:gfxdata="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&#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BLFra2AAAAAsBAAAPAAAAAAAAAAEAIAAAACIAAABk&#10;cnMvZG93bnJldi54bWxQSwECFAAUAAAACACHTuJA4Z0ssngCAAD9BAAADgAAAAAAAAABACAAAAAn&#10;AQAAZHJzL2Uyb0RvYy54bWxQSwUGAAAAAAYABgBZAQAAEQYAAAAA&#10;" adj="12546,5400">
                <v:fill on="t" focussize="0,0"/>
                <v:stroke weight="1.5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654685</wp:posOffset>
                </wp:positionV>
                <wp:extent cx="1933575" cy="885825"/>
                <wp:effectExtent l="25400" t="25400" r="79375" b="79375"/>
                <wp:wrapNone/>
                <wp:docPr id="8" name="流程图: 联系 8"/>
                <wp:cNvGraphicFramePr/>
                <a:graphic xmlns:a="http://schemas.openxmlformats.org/drawingml/2006/main">
                  <a:graphicData uri="http://schemas.microsoft.com/office/word/2010/wordprocessingShape">
                    <wps:wsp>
                      <wps:cNvSpPr/>
                      <wps:spPr>
                        <a:xfrm>
                          <a:off x="0" y="0"/>
                          <a:ext cx="1933575" cy="885825"/>
                        </a:xfrm>
                        <a:prstGeom prst="flowChartConnector">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陪餐检查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0.85pt;margin-top:51.55pt;height:69.75pt;width:152.25pt;z-index:251664384;v-text-anchor:middle;mso-width-relative:page;mso-height-relative:page;" fillcolor="#FFFFFF [3201]" filled="t" stroked="t" coordsize="21600,21600" o:gfxdata="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k2EmodkAAAAKAQAADwAAAAAAAAABACAAAAAiAAAAZHJzL2Rv&#10;d25yZXYueG1sUEsBAhQAFAAAAAgAh07iQN3XhFbkAgAAzQUAAA4AAAAAAAAAAQAgAAAAKAEAAGRy&#10;cy9lMm9Eb2MueG1sUEsFBgAAAAAGAAYAWQEAAH4GA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陪餐检查</w:t>
                      </w:r>
                    </w:p>
                  </w:txbxContent>
                </v:textbox>
              </v:shape>
            </w:pict>
          </mc:Fallback>
        </mc:AlternateContent>
      </w:r>
      <w:r>
        <w:rPr>
          <w:sz w:val="32"/>
        </w:rPr>
        <mc:AlternateContent>
          <mc:Choice Requires="wps">
            <w:drawing>
              <wp:anchor distT="0" distB="0" distL="114300" distR="114300" simplePos="0" relativeHeight="251677696" behindDoc="0" locked="0" layoutInCell="1" allowOverlap="1">
                <wp:simplePos x="0" y="0"/>
                <wp:positionH relativeFrom="column">
                  <wp:posOffset>2494280</wp:posOffset>
                </wp:positionH>
                <wp:positionV relativeFrom="paragraph">
                  <wp:posOffset>4493260</wp:posOffset>
                </wp:positionV>
                <wp:extent cx="2457450" cy="676910"/>
                <wp:effectExtent l="25400" t="25400" r="88900" b="97790"/>
                <wp:wrapNone/>
                <wp:docPr id="22" name="矩形 22"/>
                <wp:cNvGraphicFramePr/>
                <a:graphic xmlns:a="http://schemas.openxmlformats.org/drawingml/2006/main">
                  <a:graphicData uri="http://schemas.microsoft.com/office/word/2010/wordprocessingShape">
                    <wps:wsp>
                      <wps:cNvSpPr/>
                      <wps:spPr>
                        <a:xfrm>
                          <a:off x="0" y="0"/>
                          <a:ext cx="2457450" cy="676910"/>
                        </a:xfrm>
                        <a:prstGeom prst="rect">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rPr>
                                <w:rFonts w:hint="default"/>
                                <w:lang w:val="en-US" w:eastAsia="zh-CN"/>
                              </w:rPr>
                            </w:pPr>
                            <w:r>
                              <w:rPr>
                                <w:rFonts w:hint="eastAsia" w:ascii="宋体" w:hAnsi="宋体" w:eastAsia="宋体" w:cs="宋体"/>
                                <w:b w:val="0"/>
                                <w:i w:val="0"/>
                                <w:caps w:val="0"/>
                                <w:color w:val="000000"/>
                                <w:spacing w:val="0"/>
                                <w:w w:val="100"/>
                                <w:sz w:val="21"/>
                                <w:szCs w:val="21"/>
                                <w:lang w:eastAsia="zh-CN"/>
                              </w:rPr>
                              <w:t>研究解决集中用餐过程中发现的问题</w:t>
                            </w:r>
                            <w:r>
                              <w:rPr>
                                <w:rFonts w:hint="eastAsia" w:ascii="宋体" w:hAnsi="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eastAsia="zh-CN"/>
                              </w:rPr>
                              <w:t>反馈相关意见建议的跟踪处理情况</w:t>
                            </w:r>
                            <w:r>
                              <w:rPr>
                                <w:rFonts w:hint="eastAsia" w:ascii="宋体" w:hAnsi="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eastAsia="zh-CN"/>
                              </w:rPr>
                              <w:t>形</w:t>
                            </w:r>
                            <w:r>
                              <w:rPr>
                                <w:rFonts w:hint="eastAsia" w:ascii="宋体" w:hAnsi="宋体" w:eastAsia="宋体" w:cs="宋体"/>
                                <w:b w:val="0"/>
                                <w:i w:val="0"/>
                                <w:caps w:val="0"/>
                                <w:spacing w:val="0"/>
                                <w:w w:val="100"/>
                                <w:sz w:val="21"/>
                                <w:szCs w:val="21"/>
                                <w:lang w:eastAsia="zh-CN"/>
                              </w:rPr>
                              <w:t>成书面报告材料</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4pt;margin-top:353.8pt;height:53.3pt;width:193.5pt;z-index:251677696;v-text-anchor:middle;mso-width-relative:page;mso-height-relative:page;" fillcolor="#FFFFFF [3201]" filled="t" stroked="t" coordsize="21600,21600" o:gfxdata="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gZrE&#10;UdoAAAALAQAADwAAAAAAAAABACAAAAAiAAAAZHJzL2Rvd25yZXYueG1sUEsBAhQAFAAAAAgAh07i&#10;QOdevHLLAgAAtgUAAA4AAAAAAAAAAQAgAAAAKQEAAGRycy9lMm9Eb2MueG1sUEsFBgAAAAAGAAYA&#10;WQEAAGYGA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rPr>
                          <w:rFonts w:hint="default"/>
                          <w:lang w:val="en-US" w:eastAsia="zh-CN"/>
                        </w:rPr>
                      </w:pPr>
                      <w:r>
                        <w:rPr>
                          <w:rFonts w:hint="eastAsia" w:ascii="宋体" w:hAnsi="宋体" w:eastAsia="宋体" w:cs="宋体"/>
                          <w:b w:val="0"/>
                          <w:i w:val="0"/>
                          <w:caps w:val="0"/>
                          <w:color w:val="000000"/>
                          <w:spacing w:val="0"/>
                          <w:w w:val="100"/>
                          <w:sz w:val="21"/>
                          <w:szCs w:val="21"/>
                          <w:lang w:eastAsia="zh-CN"/>
                        </w:rPr>
                        <w:t>研究解决集中用餐过程中发现的问题</w:t>
                      </w:r>
                      <w:r>
                        <w:rPr>
                          <w:rFonts w:hint="eastAsia" w:ascii="宋体" w:hAnsi="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eastAsia="zh-CN"/>
                        </w:rPr>
                        <w:t>反馈相关意见建议的跟踪处理情况</w:t>
                      </w:r>
                      <w:r>
                        <w:rPr>
                          <w:rFonts w:hint="eastAsia" w:ascii="宋体" w:hAnsi="宋体" w:cs="宋体"/>
                          <w:b w:val="0"/>
                          <w:i w:val="0"/>
                          <w:caps w:val="0"/>
                          <w:color w:val="000000"/>
                          <w:spacing w:val="0"/>
                          <w:w w:val="100"/>
                          <w:sz w:val="21"/>
                          <w:szCs w:val="21"/>
                          <w:lang w:eastAsia="zh-CN"/>
                        </w:rPr>
                        <w:t>，</w:t>
                      </w:r>
                      <w:r>
                        <w:rPr>
                          <w:rFonts w:hint="eastAsia" w:ascii="宋体" w:hAnsi="宋体" w:eastAsia="宋体" w:cs="宋体"/>
                          <w:b w:val="0"/>
                          <w:i w:val="0"/>
                          <w:caps w:val="0"/>
                          <w:color w:val="000000"/>
                          <w:spacing w:val="0"/>
                          <w:w w:val="100"/>
                          <w:sz w:val="21"/>
                          <w:szCs w:val="21"/>
                          <w:lang w:eastAsia="zh-CN"/>
                        </w:rPr>
                        <w:t>形</w:t>
                      </w:r>
                      <w:r>
                        <w:rPr>
                          <w:rFonts w:hint="eastAsia" w:ascii="宋体" w:hAnsi="宋体" w:eastAsia="宋体" w:cs="宋体"/>
                          <w:b w:val="0"/>
                          <w:i w:val="0"/>
                          <w:caps w:val="0"/>
                          <w:spacing w:val="0"/>
                          <w:w w:val="100"/>
                          <w:sz w:val="21"/>
                          <w:szCs w:val="21"/>
                          <w:lang w:eastAsia="zh-CN"/>
                        </w:rPr>
                        <w:t>成书面报告材料</w:t>
                      </w:r>
                    </w:p>
                    <w:p>
                      <w:pPr>
                        <w:rPr>
                          <w:rFonts w:hint="default"/>
                          <w:lang w:val="en-US" w:eastAsia="zh-CN"/>
                        </w:rPr>
                      </w:pPr>
                    </w:p>
                  </w:txbxContent>
                </v:textbox>
              </v: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770255</wp:posOffset>
                </wp:positionH>
                <wp:positionV relativeFrom="paragraph">
                  <wp:posOffset>2919730</wp:posOffset>
                </wp:positionV>
                <wp:extent cx="438150" cy="351790"/>
                <wp:effectExtent l="27305" t="9525" r="29845" b="19685"/>
                <wp:wrapNone/>
                <wp:docPr id="16" name="下箭头 16"/>
                <wp:cNvGraphicFramePr/>
                <a:graphic xmlns:a="http://schemas.openxmlformats.org/drawingml/2006/main">
                  <a:graphicData uri="http://schemas.microsoft.com/office/word/2010/wordprocessingShape">
                    <wps:wsp>
                      <wps:cNvSpPr/>
                      <wps:spPr>
                        <a:xfrm>
                          <a:off x="0" y="0"/>
                          <a:ext cx="438150" cy="351790"/>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0.65pt;margin-top:229.9pt;height:27.7pt;width:34.5pt;z-index:251672576;v-text-anchor:middle;mso-width-relative:page;mso-height-relative:page;" fillcolor="#FFFFFF [3201]" filled="t" stroked="t" coordsize="21600,21600" o:gfxdata="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7NbiZtgAAAALAQAADwAAAAAAAAABACAAAAAiAAAA&#10;ZHJzL2Rvd25yZXYueG1sUEsBAhQAFAAAAAgAh07iQKsVMBJ5AgAA/QQAAA4AAAAAAAAAAQAgAAAA&#10;JwEAAGRycy9lMm9Eb2MueG1sUEsFBgAAAAAGAAYAWQEAABIGAAAAAA==&#10;" adj="10800,5400">
                <v:fill on="t" focussize="0,0"/>
                <v:stroke weight="1.5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827405</wp:posOffset>
                </wp:positionH>
                <wp:positionV relativeFrom="paragraph">
                  <wp:posOffset>5225415</wp:posOffset>
                </wp:positionV>
                <wp:extent cx="438150" cy="332105"/>
                <wp:effectExtent l="28575" t="9525" r="28575" b="20320"/>
                <wp:wrapNone/>
                <wp:docPr id="31" name="下箭头 31"/>
                <wp:cNvGraphicFramePr/>
                <a:graphic xmlns:a="http://schemas.openxmlformats.org/drawingml/2006/main">
                  <a:graphicData uri="http://schemas.microsoft.com/office/word/2010/wordprocessingShape">
                    <wps:wsp>
                      <wps:cNvSpPr/>
                      <wps:spPr>
                        <a:xfrm>
                          <a:off x="0" y="0"/>
                          <a:ext cx="438150" cy="332105"/>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5pt;margin-top:411.45pt;height:26.15pt;width:34.5pt;z-index:251681792;v-text-anchor:middle;mso-width-relative:page;mso-height-relative:page;" fillcolor="#FFFFFF [3201]" filled="t" stroked="t" coordsize="21600,21600" o:gfxdata="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F4kMZ1wAAAAsBAAAPAAAAAAAAAAEAIAAAACIAAABkcnMv&#10;ZG93bnJldi54bWxQSwECFAAUAAAACACHTuJAcwp4lXYCAAD9BAAADgAAAAAAAAABACAAAAAmAQAA&#10;ZHJzL2Uyb0RvYy54bWxQSwUGAAAAAAYABgBZAQAADgYAAAAA&#10;" adj="10800,5400">
                <v:fill on="t" focussize="0,0"/>
                <v:stroke weight="1.5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75648" behindDoc="0" locked="0" layoutInCell="1" allowOverlap="1">
                <wp:simplePos x="0" y="0"/>
                <wp:positionH relativeFrom="column">
                  <wp:posOffset>103505</wp:posOffset>
                </wp:positionH>
                <wp:positionV relativeFrom="paragraph">
                  <wp:posOffset>4436110</wp:posOffset>
                </wp:positionV>
                <wp:extent cx="1838325" cy="800100"/>
                <wp:effectExtent l="25400" t="25400" r="79375" b="88900"/>
                <wp:wrapNone/>
                <wp:docPr id="20" name="流程图: 联系 20"/>
                <wp:cNvGraphicFramePr/>
                <a:graphic xmlns:a="http://schemas.openxmlformats.org/drawingml/2006/main">
                  <a:graphicData uri="http://schemas.microsoft.com/office/word/2010/wordprocessingShape">
                    <wps:wsp>
                      <wps:cNvSpPr/>
                      <wps:spPr>
                        <a:xfrm>
                          <a:off x="0" y="0"/>
                          <a:ext cx="1838325" cy="800100"/>
                        </a:xfrm>
                        <a:prstGeom prst="flowChartConnector">
                          <a:avLst/>
                        </a:prstGeom>
                        <a:ln w="19050"/>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pPr>
                              <w:jc w:val="center"/>
                              <w:rPr>
                                <w:rFonts w:hint="eastAsia" w:ascii="仿宋" w:hAnsi="仿宋" w:eastAsia="仿宋" w:cs="仿宋"/>
                                <w:sz w:val="32"/>
                                <w:szCs w:val="32"/>
                                <w:lang w:val="en-US" w:eastAsia="zh-CN"/>
                              </w:rPr>
                            </w:pPr>
                            <w:r>
                              <w:rPr>
                                <w:rFonts w:hint="eastAsia" w:ascii="仿宋" w:hAnsi="仿宋" w:eastAsia="仿宋" w:cs="仿宋"/>
                                <w:b w:val="0"/>
                                <w:i w:val="0"/>
                                <w:caps w:val="0"/>
                                <w:spacing w:val="0"/>
                                <w:w w:val="100"/>
                                <w:sz w:val="32"/>
                                <w:szCs w:val="32"/>
                                <w:lang w:eastAsia="zh-CN"/>
                              </w:rPr>
                              <w:t>陪餐跟进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0" type="#_x0000_t120" style="position:absolute;left:0pt;margin-left:8.15pt;margin-top:349.3pt;height:63pt;width:144.75pt;z-index:251675648;v-text-anchor:middle;mso-width-relative:page;mso-height-relative:page;" fillcolor="#FFFFFF [3201]" filled="t" stroked="t" coordsize="21600,21600" o:gfxdata="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AJvFZnYAAAACgEAAA8AAAAAAAAAAQAgAAAAIgAAAGRy&#10;cy9kb3ducmV2LnhtbFBLAQIUABQAAAAIAIdO4kBzB9Mp6QIAAM8FAAAOAAAAAAAAAAEAIAAAACcB&#10;AABkcnMvZTJvRG9jLnhtbFBLBQYAAAAABgAGAFkBAACCBgAAAAA=&#10;">
                <v:fill on="t" focussize="0,0"/>
                <v:stroke weight="1.5pt" color="#000000 [3200]" miterlimit="8" joinstyle="miter"/>
                <v:imagedata o:title=""/>
                <o:lock v:ext="edit" aspectratio="f"/>
                <v:shadow on="t" color="#000000" opacity="26214f" offset="2.12133858267717pt,2.12133858267717pt" origin="-32768f,-32768f" matrix="65536f,0f,0f,65536f"/>
                <v:textbox>
                  <w:txbxContent>
                    <w:p>
                      <w:pPr>
                        <w:jc w:val="center"/>
                        <w:rPr>
                          <w:rFonts w:hint="eastAsia" w:ascii="仿宋" w:hAnsi="仿宋" w:eastAsia="仿宋" w:cs="仿宋"/>
                          <w:sz w:val="32"/>
                          <w:szCs w:val="32"/>
                          <w:lang w:val="en-US" w:eastAsia="zh-CN"/>
                        </w:rPr>
                      </w:pPr>
                      <w:r>
                        <w:rPr>
                          <w:rFonts w:hint="eastAsia" w:ascii="仿宋" w:hAnsi="仿宋" w:eastAsia="仿宋" w:cs="仿宋"/>
                          <w:b w:val="0"/>
                          <w:i w:val="0"/>
                          <w:caps w:val="0"/>
                          <w:spacing w:val="0"/>
                          <w:w w:val="100"/>
                          <w:sz w:val="32"/>
                          <w:szCs w:val="32"/>
                          <w:lang w:eastAsia="zh-CN"/>
                        </w:rPr>
                        <w:t>陪餐跟进</w:t>
                      </w:r>
                    </w:p>
                  </w:txbxContent>
                </v:textbox>
              </v:shape>
            </w:pict>
          </mc:Fallback>
        </mc:AlternateContent>
      </w:r>
      <w:r>
        <w:rPr>
          <w:sz w:val="32"/>
        </w:rPr>
        <mc:AlternateContent>
          <mc:Choice Requires="wps">
            <w:drawing>
              <wp:anchor distT="0" distB="0" distL="114300" distR="114300" simplePos="0" relativeHeight="251676672" behindDoc="0" locked="0" layoutInCell="1" allowOverlap="1">
                <wp:simplePos x="0" y="0"/>
                <wp:positionH relativeFrom="column">
                  <wp:posOffset>827405</wp:posOffset>
                </wp:positionH>
                <wp:positionV relativeFrom="paragraph">
                  <wp:posOffset>4101465</wp:posOffset>
                </wp:positionV>
                <wp:extent cx="438150" cy="332105"/>
                <wp:effectExtent l="28575" t="9525" r="28575" b="20320"/>
                <wp:wrapNone/>
                <wp:docPr id="21" name="下箭头 21"/>
                <wp:cNvGraphicFramePr/>
                <a:graphic xmlns:a="http://schemas.openxmlformats.org/drawingml/2006/main">
                  <a:graphicData uri="http://schemas.microsoft.com/office/word/2010/wordprocessingShape">
                    <wps:wsp>
                      <wps:cNvSpPr/>
                      <wps:spPr>
                        <a:xfrm>
                          <a:off x="0" y="0"/>
                          <a:ext cx="438150" cy="332105"/>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65.15pt;margin-top:322.95pt;height:26.15pt;width:34.5pt;z-index:251676672;v-text-anchor:middle;mso-width-relative:page;mso-height-relative:page;" fillcolor="#FFFFFF [3201]" filled="t" stroked="t" coordsize="21600,21600" o:gfxdata="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stnry1wAAAAsBAAAPAAAAAAAAAAEAIAAAACIAAABkcnMv&#10;ZG93bnJldi54bWxQSwECFAAUAAAACACHTuJAC+9ERHYCAAD9BAAADgAAAAAAAAABACAAAAAmAQAA&#10;ZHJzL2Uyb0RvYy54bWxQSwUGAAAAAAYABgBZAQAADgYAAAAA&#10;" adj="10800,5400">
                <v:fill on="t" focussize="0,0"/>
                <v:stroke weight="1.5pt" color="#000000 [3213]" miterlimit="8" joinstyle="miter"/>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1941830</wp:posOffset>
                </wp:positionH>
                <wp:positionV relativeFrom="paragraph">
                  <wp:posOffset>4831715</wp:posOffset>
                </wp:positionV>
                <wp:extent cx="552450" cy="4445"/>
                <wp:effectExtent l="0" t="0" r="0" b="0"/>
                <wp:wrapNone/>
                <wp:docPr id="23" name="直接连接符 23"/>
                <wp:cNvGraphicFramePr/>
                <a:graphic xmlns:a="http://schemas.openxmlformats.org/drawingml/2006/main">
                  <a:graphicData uri="http://schemas.microsoft.com/office/word/2010/wordprocessingShape">
                    <wps:wsp>
                      <wps:cNvCnPr>
                        <a:stCxn id="22" idx="1"/>
                        <a:endCxn id="20" idx="6"/>
                      </wps:cNvCnPr>
                      <wps:spPr>
                        <a:xfrm flipH="1">
                          <a:off x="0" y="0"/>
                          <a:ext cx="552450" cy="444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52.9pt;margin-top:380.45pt;height:0.35pt;width:43.5pt;z-index:251678720;mso-width-relative:page;mso-height-relative:page;" filled="f" stroked="t" coordsize="21600,21600" o:gfxdata="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&#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rqeqTXAAAACwEAAA8AAAAAAAAAAQAgAAAAIgAAAGRy&#10;cy9kb3ducmV2LnhtbFBLAQIUABQAAAAIAIdO4kCpuZJXBgIAAAIEAAAOAAAAAAAAAAEAIAAAACYB&#10;AABkcnMvZTJvRG9jLnhtbFBLBQYAAAAABgAGAFkBAACeBQAAAAA=&#10;">
                <v:fill on="f" focussize="0,0"/>
                <v:stroke weight="1.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eastAsia="zh-CN"/>
        </w:rPr>
        <w:br w:type="page"/>
      </w:r>
    </w:p>
    <w:p>
      <w:pPr>
        <w:pStyle w:val="2"/>
        <w:snapToGrid/>
        <w:spacing w:before="0" w:beforeAutospacing="0" w:after="0" w:afterAutospacing="0" w:line="240" w:lineRule="auto"/>
        <w:ind w:left="0" w:leftChars="0" w:firstLine="0" w:firstLineChars="0"/>
        <w:jc w:val="both"/>
        <w:textAlignment w:val="baseline"/>
        <w:rPr>
          <w:rFonts w:hint="eastAsia" w:ascii="CESI黑体-GB2312" w:hAnsi="CESI黑体-GB2312" w:eastAsia="CESI黑体-GB2312" w:cs="CESI黑体-GB2312"/>
          <w:b w:val="0"/>
          <w:i w:val="0"/>
          <w:caps w:val="0"/>
          <w:spacing w:val="0"/>
          <w:w w:val="100"/>
          <w:sz w:val="32"/>
          <w:szCs w:val="32"/>
          <w:lang w:val="en-US" w:eastAsia="zh-CN"/>
        </w:rPr>
      </w:pPr>
      <w:r>
        <w:rPr>
          <w:rFonts w:hint="eastAsia" w:ascii="CESI黑体-GB2312" w:hAnsi="CESI黑体-GB2312" w:eastAsia="CESI黑体-GB2312" w:cs="CESI黑体-GB2312"/>
          <w:b w:val="0"/>
          <w:i w:val="0"/>
          <w:caps w:val="0"/>
          <w:spacing w:val="0"/>
          <w:w w:val="100"/>
          <w:sz w:val="32"/>
          <w:szCs w:val="32"/>
          <w:lang w:val="en-US" w:eastAsia="zh-CN"/>
        </w:rPr>
        <w:t>附件2</w:t>
      </w:r>
    </w:p>
    <w:p>
      <w:pPr>
        <w:snapToGrid/>
        <w:spacing w:before="0" w:beforeAutospacing="0" w:after="0" w:afterAutospacing="0" w:line="240" w:lineRule="auto"/>
        <w:jc w:val="center"/>
        <w:textAlignment w:val="baseline"/>
        <w:rPr>
          <w:rFonts w:hint="eastAsia" w:ascii="创艺简标宋" w:hAnsi="创艺简标宋" w:eastAsia="创艺简标宋" w:cs="创艺简标宋"/>
          <w:b w:val="0"/>
          <w:bCs w:val="0"/>
          <w:i w:val="0"/>
          <w:caps w:val="0"/>
          <w:spacing w:val="0"/>
          <w:w w:val="100"/>
          <w:sz w:val="44"/>
          <w:szCs w:val="44"/>
          <w:lang w:val="en-US" w:eastAsia="zh-CN"/>
        </w:rPr>
      </w:pPr>
      <w:r>
        <w:rPr>
          <w:rFonts w:hint="eastAsia" w:ascii="创艺简标宋" w:hAnsi="创艺简标宋" w:eastAsia="创艺简标宋" w:cs="创艺简标宋"/>
          <w:b w:val="0"/>
          <w:bCs w:val="0"/>
          <w:i w:val="0"/>
          <w:caps w:val="0"/>
          <w:spacing w:val="0"/>
          <w:w w:val="100"/>
          <w:sz w:val="44"/>
          <w:szCs w:val="44"/>
          <w:lang w:val="en-US" w:eastAsia="zh-CN"/>
        </w:rPr>
        <w:t xml:space="preserve"> </w:t>
      </w:r>
      <w:r>
        <w:rPr>
          <w:rFonts w:hint="eastAsia" w:ascii="创艺简标宋" w:hAnsi="创艺简标宋" w:eastAsia="创艺简标宋" w:cs="创艺简标宋"/>
          <w:b w:val="0"/>
          <w:bCs w:val="0"/>
          <w:i w:val="0"/>
          <w:caps w:val="0"/>
          <w:spacing w:val="0"/>
          <w:w w:val="100"/>
          <w:sz w:val="44"/>
          <w:szCs w:val="44"/>
          <w:u w:val="single" w:color="000000"/>
          <w:lang w:val="en-US" w:eastAsia="zh-CN"/>
        </w:rPr>
        <w:t xml:space="preserve">     </w:t>
      </w:r>
      <w:r>
        <w:rPr>
          <w:rFonts w:hint="eastAsia" w:ascii="创艺简标宋" w:hAnsi="创艺简标宋" w:eastAsia="创艺简标宋" w:cs="创艺简标宋"/>
          <w:b w:val="0"/>
          <w:bCs w:val="0"/>
          <w:i w:val="0"/>
          <w:caps w:val="0"/>
          <w:spacing w:val="0"/>
          <w:w w:val="100"/>
          <w:sz w:val="44"/>
          <w:szCs w:val="44"/>
          <w:lang w:val="en-US" w:eastAsia="zh-CN"/>
        </w:rPr>
        <w:t>年</w:t>
      </w:r>
      <w:r>
        <w:rPr>
          <w:rFonts w:hint="eastAsia" w:ascii="创艺简标宋" w:hAnsi="创艺简标宋" w:eastAsia="创艺简标宋" w:cs="创艺简标宋"/>
          <w:b w:val="0"/>
          <w:bCs w:val="0"/>
          <w:i w:val="0"/>
          <w:caps w:val="0"/>
          <w:spacing w:val="0"/>
          <w:w w:val="100"/>
          <w:sz w:val="44"/>
          <w:szCs w:val="44"/>
          <w:u w:val="single" w:color="000000"/>
          <w:lang w:val="en-US" w:eastAsia="zh-CN"/>
        </w:rPr>
        <w:t xml:space="preserve">   </w:t>
      </w:r>
      <w:r>
        <w:rPr>
          <w:rFonts w:hint="eastAsia" w:ascii="创艺简标宋" w:hAnsi="创艺简标宋" w:eastAsia="创艺简标宋" w:cs="创艺简标宋"/>
          <w:b w:val="0"/>
          <w:bCs w:val="0"/>
          <w:i w:val="0"/>
          <w:caps w:val="0"/>
          <w:spacing w:val="0"/>
          <w:w w:val="100"/>
          <w:sz w:val="44"/>
          <w:szCs w:val="44"/>
          <w:lang w:val="en-US" w:eastAsia="zh-CN"/>
        </w:rPr>
        <w:t>月陪餐人员计划安排表</w:t>
      </w:r>
    </w:p>
    <w:tbl>
      <w:tblPr>
        <w:tblStyle w:val="9"/>
        <w:tblpPr w:leftFromText="180" w:rightFromText="180" w:vertAnchor="text" w:horzAnchor="page" w:tblpX="1542" w:tblpY="287"/>
        <w:tblOverlap w:val="never"/>
        <w:tblW w:w="9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524"/>
        <w:gridCol w:w="870"/>
        <w:gridCol w:w="1500"/>
        <w:gridCol w:w="945"/>
        <w:gridCol w:w="1560"/>
        <w:gridCol w:w="100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50" w:type="dxa"/>
            <w:vMerge w:val="restart"/>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18"/>
                <w:szCs w:val="18"/>
                <w:lang w:val="en-US" w:eastAsia="zh-CN"/>
              </w:rPr>
            </w:pPr>
            <w:r>
              <w:rPr>
                <w:rFonts w:hint="eastAsia" w:ascii="仿宋_GB2312" w:hAnsi="仿宋_GB2312" w:eastAsia="仿宋_GB2312" w:cs="仿宋_GB2312"/>
                <w:b w:val="0"/>
                <w:i w:val="0"/>
                <w:caps w:val="0"/>
                <w:spacing w:val="0"/>
                <w:w w:val="100"/>
                <w:sz w:val="32"/>
                <w:szCs w:val="32"/>
                <w:lang w:val="en-US" w:eastAsia="zh-CN"/>
              </w:rPr>
              <w:t>日期</w:t>
            </w:r>
          </w:p>
        </w:tc>
        <w:tc>
          <w:tcPr>
            <w:tcW w:w="8394" w:type="dxa"/>
            <w:gridSpan w:val="7"/>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陪餐人员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50" w:type="dxa"/>
            <w:vMerge w:val="continue"/>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kern w:val="2"/>
                <w:sz w:val="18"/>
                <w:szCs w:val="18"/>
                <w:lang w:val="en-US" w:eastAsia="zh-CN" w:bidi="ar-SA"/>
              </w:rPr>
            </w:pPr>
          </w:p>
        </w:tc>
        <w:tc>
          <w:tcPr>
            <w:tcW w:w="2394" w:type="dxa"/>
            <w:gridSpan w:val="2"/>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早餐</w:t>
            </w:r>
          </w:p>
        </w:tc>
        <w:tc>
          <w:tcPr>
            <w:tcW w:w="2445" w:type="dxa"/>
            <w:gridSpan w:val="2"/>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午餐</w:t>
            </w:r>
          </w:p>
        </w:tc>
        <w:tc>
          <w:tcPr>
            <w:tcW w:w="2565" w:type="dxa"/>
            <w:gridSpan w:val="2"/>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晚餐</w:t>
            </w:r>
          </w:p>
        </w:tc>
        <w:tc>
          <w:tcPr>
            <w:tcW w:w="990"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650" w:type="dxa"/>
            <w:vMerge w:val="continue"/>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kern w:val="2"/>
                <w:sz w:val="18"/>
                <w:szCs w:val="18"/>
                <w:lang w:val="en-US" w:eastAsia="zh-CN" w:bidi="ar-SA"/>
              </w:rPr>
            </w:pPr>
          </w:p>
        </w:tc>
        <w:tc>
          <w:tcPr>
            <w:tcW w:w="1524"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计划安排</w:t>
            </w:r>
          </w:p>
        </w:tc>
        <w:tc>
          <w:tcPr>
            <w:tcW w:w="870"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签到</w:t>
            </w:r>
          </w:p>
        </w:tc>
        <w:tc>
          <w:tcPr>
            <w:tcW w:w="1500"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计划安排</w:t>
            </w:r>
          </w:p>
        </w:tc>
        <w:tc>
          <w:tcPr>
            <w:tcW w:w="945"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签到</w:t>
            </w:r>
          </w:p>
        </w:tc>
        <w:tc>
          <w:tcPr>
            <w:tcW w:w="1560"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计划安排</w:t>
            </w:r>
          </w:p>
        </w:tc>
        <w:tc>
          <w:tcPr>
            <w:tcW w:w="1005"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签到</w:t>
            </w:r>
          </w:p>
        </w:tc>
        <w:tc>
          <w:tcPr>
            <w:tcW w:w="990"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center"/>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18"/>
                <w:szCs w:val="18"/>
                <w:lang w:val="en-US" w:eastAsia="zh-CN"/>
              </w:rPr>
            </w:pPr>
            <w:r>
              <w:rPr>
                <w:rFonts w:hint="eastAsia" w:ascii="仿宋_GB2312" w:hAnsi="仿宋_GB2312" w:eastAsia="仿宋_GB2312" w:cs="仿宋_GB2312"/>
                <w:b w:val="0"/>
                <w:i w:val="0"/>
                <w:caps w:val="0"/>
                <w:spacing w:val="0"/>
                <w:w w:val="100"/>
                <w:sz w:val="32"/>
                <w:szCs w:val="32"/>
                <w:lang w:val="en-US" w:eastAsia="zh-CN"/>
              </w:rPr>
              <w:t>1</w:t>
            </w:r>
          </w:p>
        </w:tc>
        <w:tc>
          <w:tcPr>
            <w:tcW w:w="1524" w:type="dxa"/>
            <w:vAlign w:val="top"/>
          </w:tcPr>
          <w:p>
            <w:pPr>
              <w:pStyle w:val="2"/>
              <w:snapToGrid/>
              <w:spacing w:before="0" w:beforeAutospacing="0" w:after="0" w:afterAutospacing="0" w:line="240" w:lineRule="auto"/>
              <w:ind w:left="0" w:leftChars="0" w:firstLine="0" w:firstLineChars="0"/>
              <w:jc w:val="both"/>
              <w:textAlignment w:val="baseline"/>
              <w:rPr>
                <w:rFonts w:hint="eastAsia" w:ascii="仿宋_GB2312" w:hAnsi="仿宋_GB2312" w:eastAsia="仿宋_GB2312" w:cs="仿宋_GB2312"/>
                <w:b w:val="0"/>
                <w:i w:val="0"/>
                <w:caps w:val="0"/>
                <w:spacing w:val="0"/>
                <w:w w:val="100"/>
                <w:sz w:val="30"/>
                <w:lang w:val="en-US" w:eastAsia="zh-CN"/>
              </w:rPr>
            </w:pPr>
            <w:r>
              <w:rPr>
                <w:rFonts w:hint="eastAsia" w:ascii="仿宋_GB2312" w:hAnsi="仿宋_GB2312" w:eastAsia="仿宋_GB2312" w:cs="仿宋_GB2312"/>
                <w:b w:val="0"/>
                <w:bCs w:val="0"/>
                <w:i w:val="0"/>
                <w:caps w:val="0"/>
                <w:color w:val="000000"/>
                <w:spacing w:val="0"/>
                <w:w w:val="100"/>
                <w:sz w:val="32"/>
                <w:szCs w:val="32"/>
                <w:lang w:val="en-US" w:eastAsia="zh-CN"/>
              </w:rPr>
              <w:t xml:space="preserve"> </w:t>
            </w:r>
          </w:p>
        </w:tc>
        <w:tc>
          <w:tcPr>
            <w:tcW w:w="870" w:type="dxa"/>
            <w:vAlign w:val="top"/>
          </w:tcPr>
          <w:p>
            <w:pPr>
              <w:pStyle w:val="2"/>
              <w:snapToGrid/>
              <w:spacing w:before="0" w:beforeAutospacing="0" w:after="0" w:afterAutospacing="0" w:line="240" w:lineRule="auto"/>
              <w:ind w:left="0" w:leftChars="0" w:firstLine="0" w:firstLineChars="0"/>
              <w:jc w:val="both"/>
              <w:textAlignment w:val="baseline"/>
              <w:rPr>
                <w:rFonts w:hint="eastAsia" w:ascii="仿宋_GB2312" w:hAnsi="仿宋_GB2312" w:eastAsia="仿宋_GB2312" w:cs="仿宋_GB2312"/>
                <w:b w:val="0"/>
                <w:i w:val="0"/>
                <w:caps w:val="0"/>
                <w:spacing w:val="0"/>
                <w:w w:val="100"/>
                <w:sz w:val="30"/>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kern w:val="2"/>
                <w:sz w:val="18"/>
                <w:szCs w:val="18"/>
                <w:lang w:val="en-US" w:eastAsia="zh-CN" w:bidi="ar-SA"/>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kern w:val="2"/>
                <w:sz w:val="18"/>
                <w:szCs w:val="18"/>
                <w:lang w:val="en-US" w:eastAsia="zh-CN" w:bidi="ar-SA"/>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2</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3</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4</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5</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6</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7</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8</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9</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10</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11</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12</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kern w:val="2"/>
                <w:sz w:val="32"/>
                <w:szCs w:val="32"/>
                <w:lang w:val="en-US" w:eastAsia="zh-CN" w:bidi="ar-SA"/>
              </w:rPr>
            </w:pPr>
            <w:r>
              <w:rPr>
                <w:rFonts w:hint="eastAsia" w:ascii="仿宋_GB2312" w:hAnsi="仿宋_GB2312" w:eastAsia="仿宋_GB2312" w:cs="仿宋_GB2312"/>
                <w:b w:val="0"/>
                <w:i w:val="0"/>
                <w:caps w:val="0"/>
                <w:spacing w:val="0"/>
                <w:w w:val="100"/>
                <w:sz w:val="32"/>
                <w:szCs w:val="32"/>
                <w:lang w:val="en-US" w:eastAsia="zh-CN"/>
              </w:rPr>
              <w:t>…</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30</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50" w:type="dxa"/>
            <w:vAlign w:val="top"/>
          </w:tcPr>
          <w:p>
            <w:pPr>
              <w:keepLines w:val="0"/>
              <w:widowControl w:val="0"/>
              <w:snapToGrid/>
              <w:spacing w:before="0" w:beforeAutospacing="0" w:after="0" w:afterAutospacing="0" w:line="140" w:lineRule="atLeast"/>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31</w:t>
            </w:r>
          </w:p>
        </w:tc>
        <w:tc>
          <w:tcPr>
            <w:tcW w:w="1524"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87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0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945"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560" w:type="dxa"/>
            <w:vAlign w:val="top"/>
          </w:tcPr>
          <w:p>
            <w:pPr>
              <w:keepLines w:val="0"/>
              <w:widowControl w:val="0"/>
              <w:snapToGrid/>
              <w:spacing w:before="0" w:beforeAutospacing="0" w:after="0" w:afterAutospacing="0" w:line="140" w:lineRule="atLeast"/>
              <w:jc w:val="both"/>
              <w:textAlignment w:val="baseline"/>
              <w:rPr>
                <w:rFonts w:hint="eastAsia" w:ascii="仿宋_GB2312" w:hAnsi="仿宋_GB2312" w:eastAsia="仿宋_GB2312" w:cs="仿宋_GB2312"/>
                <w:b w:val="0"/>
                <w:i w:val="0"/>
                <w:caps w:val="0"/>
                <w:spacing w:val="0"/>
                <w:w w:val="100"/>
                <w:sz w:val="18"/>
                <w:szCs w:val="18"/>
                <w:lang w:val="en-US" w:eastAsia="zh-CN"/>
              </w:rPr>
            </w:pPr>
          </w:p>
        </w:tc>
        <w:tc>
          <w:tcPr>
            <w:tcW w:w="1005"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c>
          <w:tcPr>
            <w:tcW w:w="990" w:type="dxa"/>
            <w:vAlign w:val="top"/>
          </w:tcPr>
          <w:p>
            <w:pPr>
              <w:keepLines w:val="0"/>
              <w:widowControl w:val="0"/>
              <w:snapToGrid/>
              <w:spacing w:before="0" w:beforeAutospacing="0" w:after="0" w:afterAutospacing="0" w:line="140" w:lineRule="atLeast"/>
              <w:jc w:val="both"/>
              <w:textAlignment w:val="baseline"/>
              <w:rPr>
                <w:rFonts w:hint="default" w:ascii="Times New Roman" w:hAnsi="Times New Roman" w:eastAsia="仿宋" w:cs="Times New Roman"/>
                <w:b w:val="0"/>
                <w:i w:val="0"/>
                <w:caps w:val="0"/>
                <w:spacing w:val="0"/>
                <w:w w:val="100"/>
                <w:sz w:val="18"/>
                <w:szCs w:val="18"/>
                <w:lang w:val="en-US" w:eastAsia="zh-CN"/>
              </w:rPr>
            </w:pPr>
          </w:p>
        </w:tc>
      </w:tr>
    </w:tbl>
    <w:p>
      <w:pPr>
        <w:snapToGrid/>
        <w:spacing w:before="0" w:beforeAutospacing="0" w:after="0" w:afterAutospacing="0" w:line="240" w:lineRule="auto"/>
        <w:jc w:val="left"/>
        <w:textAlignment w:val="baseline"/>
        <w:rPr>
          <w:rFonts w:hint="eastAsia" w:ascii="仿宋_GB2312" w:hAnsi="仿宋_GB2312" w:eastAsia="仿宋_GB2312" w:cs="仿宋_GB2312"/>
          <w:b w:val="0"/>
          <w:bCs w:val="0"/>
          <w:i w:val="0"/>
          <w:caps w:val="0"/>
          <w:spacing w:val="0"/>
          <w:w w:val="100"/>
          <w:sz w:val="32"/>
          <w:szCs w:val="32"/>
          <w:lang w:val="en-US" w:eastAsia="zh-CN"/>
        </w:rPr>
      </w:pPr>
      <w:r>
        <w:rPr>
          <w:rFonts w:hint="eastAsia" w:ascii="仿宋_GB2312" w:hAnsi="仿宋_GB2312" w:eastAsia="仿宋_GB2312" w:cs="仿宋_GB2312"/>
          <w:b w:val="0"/>
          <w:bCs w:val="0"/>
          <w:i w:val="0"/>
          <w:caps w:val="0"/>
          <w:spacing w:val="0"/>
          <w:w w:val="100"/>
          <w:sz w:val="32"/>
          <w:szCs w:val="32"/>
          <w:lang w:val="en-US" w:eastAsia="zh-CN"/>
        </w:rPr>
        <w:t>制表人：                       审核人：</w:t>
      </w:r>
    </w:p>
    <w:p>
      <w:pPr>
        <w:snapToGrid/>
        <w:spacing w:before="0" w:beforeAutospacing="0" w:after="0" w:afterAutospacing="0" w:line="240" w:lineRule="auto"/>
        <w:jc w:val="left"/>
        <w:textAlignment w:val="baseline"/>
        <w:rPr>
          <w:rFonts w:hint="eastAsia" w:ascii="CESI黑体-GB2312" w:hAnsi="CESI黑体-GB2312" w:eastAsia="CESI黑体-GB2312" w:cs="CESI黑体-GB2312"/>
          <w:b w:val="0"/>
          <w:bCs w:val="0"/>
          <w:i w:val="0"/>
          <w:caps w:val="0"/>
          <w:spacing w:val="0"/>
          <w:w w:val="100"/>
          <w:sz w:val="32"/>
          <w:szCs w:val="32"/>
          <w:lang w:val="en-US" w:eastAsia="zh-CN"/>
        </w:rPr>
      </w:pPr>
      <w:r>
        <w:rPr>
          <w:rFonts w:hint="eastAsia" w:ascii="CESI黑体-GB2312" w:hAnsi="CESI黑体-GB2312" w:eastAsia="CESI黑体-GB2312" w:cs="CESI黑体-GB2312"/>
          <w:b w:val="0"/>
          <w:bCs w:val="0"/>
          <w:i w:val="0"/>
          <w:caps w:val="0"/>
          <w:spacing w:val="0"/>
          <w:w w:val="100"/>
          <w:sz w:val="32"/>
          <w:szCs w:val="32"/>
          <w:lang w:val="en-US" w:eastAsia="zh-CN"/>
        </w:rPr>
        <w:t>附件3</w:t>
      </w:r>
    </w:p>
    <w:p>
      <w:pPr>
        <w:jc w:val="center"/>
        <w:textAlignment w:val="baseline"/>
        <w:rPr>
          <w:rFonts w:hint="eastAsia" w:ascii="创艺简标宋" w:hAnsi="创艺简标宋" w:eastAsia="创艺简标宋" w:cs="创艺简标宋"/>
          <w:b w:val="0"/>
          <w:bCs w:val="0"/>
          <w:i w:val="0"/>
          <w:iCs w:val="0"/>
          <w:caps w:val="0"/>
          <w:color w:val="000000" w:themeColor="text1"/>
          <w:spacing w:val="0"/>
          <w:w w:val="100"/>
          <w:sz w:val="44"/>
          <w:szCs w:val="44"/>
          <w:lang w:val="en-US" w:eastAsia="zh-CN"/>
          <w14:textFill>
            <w14:solidFill>
              <w14:schemeClr w14:val="tx1"/>
            </w14:solidFill>
          </w14:textFill>
        </w:rPr>
      </w:pPr>
      <w:r>
        <w:rPr>
          <w:rFonts w:hint="eastAsia" w:ascii="创艺简标宋" w:hAnsi="创艺简标宋" w:eastAsia="创艺简标宋" w:cs="创艺简标宋"/>
          <w:b w:val="0"/>
          <w:bCs w:val="0"/>
          <w:i w:val="0"/>
          <w:iCs w:val="0"/>
          <w:caps w:val="0"/>
          <w:color w:val="000000" w:themeColor="text1"/>
          <w:spacing w:val="0"/>
          <w:w w:val="100"/>
          <w:sz w:val="44"/>
          <w:szCs w:val="44"/>
          <w:highlight w:val="none"/>
          <w:u w:val="single" w:color="000000"/>
          <w:lang w:val="en-US" w:eastAsia="zh-CN"/>
          <w14:textFill>
            <w14:solidFill>
              <w14:schemeClr w14:val="tx1"/>
            </w14:solidFill>
          </w14:textFill>
        </w:rPr>
        <w:t xml:space="preserve">            </w:t>
      </w:r>
      <w:r>
        <w:rPr>
          <w:rFonts w:hint="eastAsia" w:ascii="创艺简标宋" w:hAnsi="创艺简标宋" w:eastAsia="创艺简标宋" w:cs="创艺简标宋"/>
          <w:b w:val="0"/>
          <w:bCs w:val="0"/>
          <w:i w:val="0"/>
          <w:iCs w:val="0"/>
          <w:caps w:val="0"/>
          <w:color w:val="000000" w:themeColor="text1"/>
          <w:spacing w:val="0"/>
          <w:w w:val="100"/>
          <w:sz w:val="44"/>
          <w:szCs w:val="44"/>
          <w:highlight w:val="none"/>
          <w:lang w:val="en-US" w:eastAsia="zh-CN"/>
          <w14:textFill>
            <w14:solidFill>
              <w14:schemeClr w14:val="tx1"/>
            </w14:solidFill>
          </w14:textFill>
        </w:rPr>
        <w:t>陪餐记录表</w:t>
      </w:r>
    </w:p>
    <w:tbl>
      <w:tblPr>
        <w:tblStyle w:val="8"/>
        <w:tblpPr w:leftFromText="180" w:rightFromText="180" w:vertAnchor="text" w:horzAnchor="page" w:tblpX="1559" w:tblpY="179"/>
        <w:tblOverlap w:val="never"/>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1173"/>
        <w:gridCol w:w="921"/>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213"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日期</w:t>
            </w:r>
          </w:p>
        </w:tc>
        <w:tc>
          <w:tcPr>
            <w:tcW w:w="1173"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p>
        </w:tc>
        <w:tc>
          <w:tcPr>
            <w:tcW w:w="921" w:type="dxa"/>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餐次</w:t>
            </w:r>
          </w:p>
        </w:tc>
        <w:tc>
          <w:tcPr>
            <w:tcW w:w="5269" w:type="dxa"/>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早餐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午餐  </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 xml:space="preserve">晚餐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u w:val="none"/>
                <w:lang w:val="en-US" w:eastAsia="zh-CN"/>
              </w:rPr>
              <w:t>其他</w:t>
            </w:r>
            <w:r>
              <w:rPr>
                <w:rFonts w:hint="eastAsia" w:ascii="仿宋_GB2312" w:hAnsi="仿宋_GB2312" w:eastAsia="仿宋_GB2312" w:cs="仿宋_GB2312"/>
                <w:b w:val="0"/>
                <w:i w:val="0"/>
                <w:caps w:val="0"/>
                <w:spacing w:val="0"/>
                <w:w w:val="10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213" w:type="dxa"/>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shd w:val="clear"/>
                <w:lang w:val="en-US" w:eastAsia="zh-CN"/>
              </w:rPr>
              <w:t>食品菜谱名称</w:t>
            </w:r>
          </w:p>
        </w:tc>
        <w:tc>
          <w:tcPr>
            <w:tcW w:w="7363" w:type="dxa"/>
            <w:gridSpan w:val="3"/>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213" w:type="dxa"/>
            <w:vMerge w:val="restart"/>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评价</w:t>
            </w:r>
          </w:p>
        </w:tc>
        <w:tc>
          <w:tcPr>
            <w:tcW w:w="7363" w:type="dxa"/>
            <w:gridSpan w:val="3"/>
            <w:vAlign w:val="center"/>
          </w:tcPr>
          <w:p>
            <w:pPr>
              <w:snapToGrid/>
              <w:spacing w:before="0" w:beforeAutospacing="0" w:after="0" w:afterAutospacing="0" w:line="240" w:lineRule="auto"/>
              <w:ind w:firstLine="320" w:firstLineChars="1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外观：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好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一般     </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213"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p>
        </w:tc>
        <w:tc>
          <w:tcPr>
            <w:tcW w:w="7363" w:type="dxa"/>
            <w:gridSpan w:val="3"/>
            <w:vAlign w:val="center"/>
          </w:tcPr>
          <w:p>
            <w:pPr>
              <w:snapToGrid/>
              <w:spacing w:before="0" w:beforeAutospacing="0" w:after="0" w:afterAutospacing="0" w:line="240" w:lineRule="auto"/>
              <w:ind w:firstLine="320" w:firstLineChars="1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品味：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好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一般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2213"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p>
        </w:tc>
        <w:tc>
          <w:tcPr>
            <w:tcW w:w="7363" w:type="dxa"/>
            <w:gridSpan w:val="3"/>
            <w:vAlign w:val="center"/>
          </w:tcPr>
          <w:p>
            <w:pPr>
              <w:snapToGrid/>
              <w:spacing w:before="0" w:beforeAutospacing="0" w:after="0" w:afterAutospacing="0" w:line="240" w:lineRule="auto"/>
              <w:ind w:firstLine="320" w:firstLineChars="1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质量：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好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一般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13"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p>
        </w:tc>
        <w:tc>
          <w:tcPr>
            <w:tcW w:w="7363" w:type="dxa"/>
            <w:gridSpan w:val="3"/>
            <w:vAlign w:val="center"/>
          </w:tcPr>
          <w:p>
            <w:pPr>
              <w:snapToGrid/>
              <w:spacing w:before="0" w:beforeAutospacing="0" w:after="0" w:afterAutospacing="0" w:line="240" w:lineRule="auto"/>
              <w:ind w:firstLine="320" w:firstLineChars="1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营养：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好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 xml:space="preserve">一般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13" w:type="dxa"/>
            <w:vMerge w:val="continue"/>
            <w:vAlign w:val="center"/>
          </w:tcPr>
          <w:p>
            <w:pPr>
              <w:snapToGrid/>
              <w:spacing w:before="0" w:beforeAutospacing="0" w:after="0" w:afterAutospacing="0" w:line="240" w:lineRule="auto"/>
              <w:jc w:val="center"/>
              <w:textAlignment w:val="baseline"/>
              <w:rPr>
                <w:rFonts w:hint="eastAsia" w:ascii="仿宋_GB2312" w:hAnsi="仿宋_GB2312" w:eastAsia="仿宋_GB2312" w:cs="仿宋_GB2312"/>
                <w:b w:val="0"/>
                <w:i w:val="0"/>
                <w:caps w:val="0"/>
                <w:spacing w:val="0"/>
                <w:w w:val="100"/>
                <w:sz w:val="32"/>
                <w:szCs w:val="32"/>
                <w:lang w:val="en-US" w:eastAsia="zh-CN"/>
              </w:rPr>
            </w:pPr>
          </w:p>
        </w:tc>
        <w:tc>
          <w:tcPr>
            <w:tcW w:w="7363" w:type="dxa"/>
            <w:gridSpan w:val="3"/>
            <w:vAlign w:val="center"/>
          </w:tcPr>
          <w:p>
            <w:pPr>
              <w:snapToGrid/>
              <w:spacing w:before="0" w:beforeAutospacing="0" w:after="0" w:afterAutospacing="0" w:line="240" w:lineRule="auto"/>
              <w:ind w:firstLine="320" w:firstLineChars="1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价格：  </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lang w:val="en-US" w:eastAsia="zh-CN"/>
              </w:rPr>
              <w:t xml:space="preserve">合理             </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val="en-US" w:eastAsia="zh-CN"/>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213" w:type="dxa"/>
            <w:vAlign w:val="center"/>
          </w:tcPr>
          <w:p>
            <w:pPr>
              <w:snapToGrid/>
              <w:spacing w:before="0" w:beforeLines="0" w:beforeAutospacing="0" w:after="0" w:afterLines="0" w:afterAutospacing="0" w:line="500" w:lineRule="exact"/>
              <w:jc w:val="left"/>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highlight w:val="none"/>
                <w:lang w:val="en-US" w:eastAsia="zh-CN"/>
              </w:rPr>
              <w:t>用餐人员（单位员工）意见及建议</w:t>
            </w:r>
          </w:p>
        </w:tc>
        <w:tc>
          <w:tcPr>
            <w:tcW w:w="7363" w:type="dxa"/>
            <w:gridSpan w:val="3"/>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2213" w:type="dxa"/>
            <w:vAlign w:val="center"/>
          </w:tcPr>
          <w:p>
            <w:pPr>
              <w:snapToGrid/>
              <w:spacing w:before="0" w:beforeLines="0" w:beforeAutospacing="0" w:after="0" w:afterLines="0" w:afterAutospacing="0" w:line="500" w:lineRule="exact"/>
              <w:jc w:val="both"/>
              <w:textAlignment w:val="baseline"/>
              <w:rPr>
                <w:rFonts w:hint="eastAsia" w:ascii="仿宋_GB2312" w:hAnsi="仿宋_GB2312" w:eastAsia="仿宋_GB2312" w:cs="仿宋_GB2312"/>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32"/>
                <w:szCs w:val="32"/>
                <w:highlight w:val="none"/>
                <w:lang w:val="en-US" w:eastAsia="zh-CN"/>
              </w:rPr>
              <w:t>食品安全检查发现的问题</w:t>
            </w:r>
            <w:r>
              <w:rPr>
                <w:rFonts w:hint="eastAsia" w:ascii="仿宋_GB2312" w:hAnsi="仿宋_GB2312" w:eastAsia="仿宋_GB2312" w:cs="仿宋_GB2312"/>
                <w:b w:val="0"/>
                <w:i w:val="0"/>
                <w:caps w:val="0"/>
                <w:spacing w:val="0"/>
                <w:w w:val="100"/>
                <w:sz w:val="32"/>
                <w:szCs w:val="32"/>
                <w:lang w:val="en-US" w:eastAsia="zh-CN"/>
              </w:rPr>
              <w:t>（由集体供餐单位配送的，应记录供</w:t>
            </w:r>
            <w:r>
              <w:rPr>
                <w:rFonts w:hint="eastAsia" w:ascii="仿宋_GB2312" w:hAnsi="仿宋_GB2312" w:eastAsia="仿宋_GB2312" w:cs="仿宋_GB2312"/>
                <w:b w:val="0"/>
                <w:i w:val="0"/>
                <w:caps w:val="0"/>
                <w:spacing w:val="0"/>
                <w:w w:val="100"/>
                <w:kern w:val="0"/>
                <w:sz w:val="32"/>
                <w:szCs w:val="32"/>
                <w:lang w:val="en-US" w:eastAsia="zh-CN"/>
              </w:rPr>
              <w:t>餐单位名称、供餐份数、制作包装时间等）</w:t>
            </w:r>
          </w:p>
        </w:tc>
        <w:tc>
          <w:tcPr>
            <w:tcW w:w="7363" w:type="dxa"/>
            <w:gridSpan w:val="3"/>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28"/>
                <w:szCs w:val="28"/>
                <w:lang w:val="en-US" w:eastAsia="zh-CN"/>
              </w:rPr>
            </w:pPr>
          </w:p>
        </w:tc>
      </w:tr>
    </w:tbl>
    <w:p>
      <w:pPr>
        <w:widowControl/>
        <w:snapToGrid/>
        <w:spacing w:before="0" w:beforeAutospacing="0" w:after="0" w:afterAutospacing="0" w:line="240" w:lineRule="auto"/>
        <w:jc w:val="left"/>
        <w:textAlignment w:val="baseline"/>
        <w:rPr>
          <w:rFonts w:hint="default" w:ascii="Times New Roman" w:hAnsi="Times New Roman" w:eastAsia="仿宋"/>
          <w:b w:val="0"/>
          <w:i w:val="0"/>
          <w:caps w:val="0"/>
          <w:spacing w:val="0"/>
          <w:w w:val="100"/>
          <w:sz w:val="28"/>
          <w:szCs w:val="28"/>
          <w:lang w:val="en-US" w:eastAsia="zh-CN"/>
        </w:rPr>
      </w:pPr>
      <w:r>
        <w:rPr>
          <w:rFonts w:hint="eastAsia" w:ascii="仿宋_GB2312" w:hAnsi="仿宋_GB2312" w:eastAsia="仿宋_GB2312" w:cs="仿宋_GB2312"/>
          <w:b w:val="0"/>
          <w:i w:val="0"/>
          <w:caps w:val="0"/>
          <w:spacing w:val="0"/>
          <w:w w:val="100"/>
          <w:sz w:val="32"/>
          <w:szCs w:val="32"/>
          <w:lang w:val="en-US" w:eastAsia="zh-CN"/>
        </w:rPr>
        <w:t>陪餐人员签名：</w:t>
      </w:r>
    </w:p>
    <w:sectPr>
      <w:footerReference r:id="rId3" w:type="default"/>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创艺简标宋">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w:t>
                          </w:r>
                          <w:r>
                            <w:rPr>
                              <w:rFonts w:hint="default" w:ascii="Times New Roman" w:hAnsi="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default" w:ascii="Times New Roman" w:hAnsi="Times New Roman"/>
                        <w:sz w:val="28"/>
                        <w:szCs w:val="28"/>
                        <w:lang w:eastAsia="zh-CN"/>
                      </w:rPr>
                      <w:fldChar w:fldCharType="begin"/>
                    </w:r>
                    <w:r>
                      <w:rPr>
                        <w:rFonts w:hint="default" w:ascii="Times New Roman" w:hAnsi="Times New Roman"/>
                        <w:sz w:val="28"/>
                        <w:szCs w:val="28"/>
                        <w:lang w:eastAsia="zh-CN"/>
                      </w:rPr>
                      <w:instrText xml:space="preserve"> PAGE  \* MERGEFORMAT </w:instrText>
                    </w:r>
                    <w:r>
                      <w:rPr>
                        <w:rFonts w:hint="default" w:ascii="Times New Roman" w:hAnsi="Times New Roman"/>
                        <w:sz w:val="28"/>
                        <w:szCs w:val="28"/>
                        <w:lang w:eastAsia="zh-CN"/>
                      </w:rPr>
                      <w:fldChar w:fldCharType="separate"/>
                    </w:r>
                    <w:r>
                      <w:rPr>
                        <w:rFonts w:hint="default" w:ascii="Times New Roman" w:hAnsi="Times New Roman"/>
                        <w:sz w:val="28"/>
                        <w:szCs w:val="28"/>
                        <w:lang w:eastAsia="zh-CN"/>
                      </w:rPr>
                      <w:t>1</w:t>
                    </w:r>
                    <w:r>
                      <w:rPr>
                        <w:rFonts w:hint="default" w:ascii="Times New Roman" w:hAnsi="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A0C78"/>
    <w:rsid w:val="00090002"/>
    <w:rsid w:val="005D14CA"/>
    <w:rsid w:val="009A0083"/>
    <w:rsid w:val="00DD55CD"/>
    <w:rsid w:val="00F14F8D"/>
    <w:rsid w:val="00F57A55"/>
    <w:rsid w:val="01AE7E85"/>
    <w:rsid w:val="0216161A"/>
    <w:rsid w:val="021B7736"/>
    <w:rsid w:val="022930CD"/>
    <w:rsid w:val="02911117"/>
    <w:rsid w:val="02A43165"/>
    <w:rsid w:val="02CB3F14"/>
    <w:rsid w:val="034E4AD8"/>
    <w:rsid w:val="039551E1"/>
    <w:rsid w:val="039A038B"/>
    <w:rsid w:val="03AC17FC"/>
    <w:rsid w:val="03B81BC6"/>
    <w:rsid w:val="04335E51"/>
    <w:rsid w:val="043F2F8E"/>
    <w:rsid w:val="049E5356"/>
    <w:rsid w:val="04D041BE"/>
    <w:rsid w:val="04EF581E"/>
    <w:rsid w:val="063A4B45"/>
    <w:rsid w:val="070857BE"/>
    <w:rsid w:val="07127DA2"/>
    <w:rsid w:val="072A2EF3"/>
    <w:rsid w:val="07717B90"/>
    <w:rsid w:val="077D03E9"/>
    <w:rsid w:val="077F4ECE"/>
    <w:rsid w:val="079105C4"/>
    <w:rsid w:val="07E120F3"/>
    <w:rsid w:val="07E47094"/>
    <w:rsid w:val="08073F00"/>
    <w:rsid w:val="0807425E"/>
    <w:rsid w:val="08126BCB"/>
    <w:rsid w:val="081D0361"/>
    <w:rsid w:val="081E6400"/>
    <w:rsid w:val="086F15DE"/>
    <w:rsid w:val="089C0F0D"/>
    <w:rsid w:val="08C356B6"/>
    <w:rsid w:val="08D3428B"/>
    <w:rsid w:val="0939048B"/>
    <w:rsid w:val="097D2E92"/>
    <w:rsid w:val="09836B0C"/>
    <w:rsid w:val="09EB4A80"/>
    <w:rsid w:val="0A604A80"/>
    <w:rsid w:val="0A6529A1"/>
    <w:rsid w:val="0A7D03D8"/>
    <w:rsid w:val="0A8A3073"/>
    <w:rsid w:val="0AC7339C"/>
    <w:rsid w:val="0B3D1E64"/>
    <w:rsid w:val="0B4D648E"/>
    <w:rsid w:val="0B6B6FED"/>
    <w:rsid w:val="0B6C7C71"/>
    <w:rsid w:val="0BBB0C06"/>
    <w:rsid w:val="0BDB6A4C"/>
    <w:rsid w:val="0C0E1C71"/>
    <w:rsid w:val="0C0E5150"/>
    <w:rsid w:val="0C170758"/>
    <w:rsid w:val="0C4507EA"/>
    <w:rsid w:val="0C4F0F14"/>
    <w:rsid w:val="0C536516"/>
    <w:rsid w:val="0C545FFC"/>
    <w:rsid w:val="0C8C62AA"/>
    <w:rsid w:val="0C934763"/>
    <w:rsid w:val="0CC05897"/>
    <w:rsid w:val="0CE820B1"/>
    <w:rsid w:val="0D086668"/>
    <w:rsid w:val="0D592832"/>
    <w:rsid w:val="0D6A34FF"/>
    <w:rsid w:val="0D923F60"/>
    <w:rsid w:val="0DDD5BCC"/>
    <w:rsid w:val="0DE77EE0"/>
    <w:rsid w:val="0E26026B"/>
    <w:rsid w:val="0E6E16D6"/>
    <w:rsid w:val="0EB93D88"/>
    <w:rsid w:val="0F6B4834"/>
    <w:rsid w:val="0F6D6198"/>
    <w:rsid w:val="0F7B51ED"/>
    <w:rsid w:val="0FBD181E"/>
    <w:rsid w:val="0FD37792"/>
    <w:rsid w:val="10193623"/>
    <w:rsid w:val="10527E81"/>
    <w:rsid w:val="10AA3CAD"/>
    <w:rsid w:val="113B1C25"/>
    <w:rsid w:val="1188662C"/>
    <w:rsid w:val="118941B5"/>
    <w:rsid w:val="11951EA9"/>
    <w:rsid w:val="11982944"/>
    <w:rsid w:val="11BD442E"/>
    <w:rsid w:val="125D5FF6"/>
    <w:rsid w:val="12602FA5"/>
    <w:rsid w:val="126C473D"/>
    <w:rsid w:val="12A94567"/>
    <w:rsid w:val="12BA67AD"/>
    <w:rsid w:val="132079B3"/>
    <w:rsid w:val="13A121E8"/>
    <w:rsid w:val="13FA14E4"/>
    <w:rsid w:val="14073535"/>
    <w:rsid w:val="142B6FEA"/>
    <w:rsid w:val="142F119F"/>
    <w:rsid w:val="144D09DC"/>
    <w:rsid w:val="148C6F38"/>
    <w:rsid w:val="14A55BA1"/>
    <w:rsid w:val="14AA0349"/>
    <w:rsid w:val="14C72DAF"/>
    <w:rsid w:val="14DA1FE1"/>
    <w:rsid w:val="14FB36CC"/>
    <w:rsid w:val="1536104B"/>
    <w:rsid w:val="1561272E"/>
    <w:rsid w:val="15AC03B0"/>
    <w:rsid w:val="15D52A9E"/>
    <w:rsid w:val="16DA17F7"/>
    <w:rsid w:val="170E7E84"/>
    <w:rsid w:val="17620435"/>
    <w:rsid w:val="1780553D"/>
    <w:rsid w:val="17C74921"/>
    <w:rsid w:val="18081684"/>
    <w:rsid w:val="18183072"/>
    <w:rsid w:val="185A1572"/>
    <w:rsid w:val="18784301"/>
    <w:rsid w:val="187F2EB6"/>
    <w:rsid w:val="189659B9"/>
    <w:rsid w:val="18DB3137"/>
    <w:rsid w:val="19067754"/>
    <w:rsid w:val="19460629"/>
    <w:rsid w:val="19B42222"/>
    <w:rsid w:val="19D223AD"/>
    <w:rsid w:val="19EE74EE"/>
    <w:rsid w:val="19F82F4C"/>
    <w:rsid w:val="1A2A65FA"/>
    <w:rsid w:val="1A8512A8"/>
    <w:rsid w:val="1A8F676C"/>
    <w:rsid w:val="1AC76CB0"/>
    <w:rsid w:val="1B0649A8"/>
    <w:rsid w:val="1B342CAC"/>
    <w:rsid w:val="1B7E09E1"/>
    <w:rsid w:val="1B823C92"/>
    <w:rsid w:val="1BAD7CA8"/>
    <w:rsid w:val="1BE525A4"/>
    <w:rsid w:val="1C0C59B4"/>
    <w:rsid w:val="1C72693E"/>
    <w:rsid w:val="1CE01ED5"/>
    <w:rsid w:val="1D1F7528"/>
    <w:rsid w:val="1DD36AE7"/>
    <w:rsid w:val="1DDB1B2B"/>
    <w:rsid w:val="1E470877"/>
    <w:rsid w:val="1E713DA6"/>
    <w:rsid w:val="1EB546EE"/>
    <w:rsid w:val="1F1013D5"/>
    <w:rsid w:val="1F8C0876"/>
    <w:rsid w:val="1F8C5BA6"/>
    <w:rsid w:val="1FCB241A"/>
    <w:rsid w:val="20585ED3"/>
    <w:rsid w:val="20BC3CA6"/>
    <w:rsid w:val="20DD73F6"/>
    <w:rsid w:val="212C6C6C"/>
    <w:rsid w:val="213F4548"/>
    <w:rsid w:val="21506151"/>
    <w:rsid w:val="21536F56"/>
    <w:rsid w:val="21B06906"/>
    <w:rsid w:val="21BB37F2"/>
    <w:rsid w:val="21FC3554"/>
    <w:rsid w:val="229F5636"/>
    <w:rsid w:val="23202430"/>
    <w:rsid w:val="232E7F5A"/>
    <w:rsid w:val="23420887"/>
    <w:rsid w:val="234E3E36"/>
    <w:rsid w:val="235D0AA3"/>
    <w:rsid w:val="23FE6559"/>
    <w:rsid w:val="2416069B"/>
    <w:rsid w:val="24242137"/>
    <w:rsid w:val="243A23AA"/>
    <w:rsid w:val="24425ACE"/>
    <w:rsid w:val="24661E57"/>
    <w:rsid w:val="247805EB"/>
    <w:rsid w:val="249638DD"/>
    <w:rsid w:val="24B32CE0"/>
    <w:rsid w:val="25132BAB"/>
    <w:rsid w:val="254E2066"/>
    <w:rsid w:val="25B37F5A"/>
    <w:rsid w:val="25D8061C"/>
    <w:rsid w:val="25DB71AE"/>
    <w:rsid w:val="25EB1EDF"/>
    <w:rsid w:val="260E5A3C"/>
    <w:rsid w:val="26217A3C"/>
    <w:rsid w:val="263F747F"/>
    <w:rsid w:val="270812F5"/>
    <w:rsid w:val="278573DD"/>
    <w:rsid w:val="27A279AF"/>
    <w:rsid w:val="27AB70DD"/>
    <w:rsid w:val="27E9032D"/>
    <w:rsid w:val="27FF2634"/>
    <w:rsid w:val="28974F9B"/>
    <w:rsid w:val="28BD47F0"/>
    <w:rsid w:val="28C9566F"/>
    <w:rsid w:val="293E6075"/>
    <w:rsid w:val="294060BB"/>
    <w:rsid w:val="29B10564"/>
    <w:rsid w:val="29D174B5"/>
    <w:rsid w:val="29EB1847"/>
    <w:rsid w:val="29FD4058"/>
    <w:rsid w:val="2A1272D2"/>
    <w:rsid w:val="2A384DED"/>
    <w:rsid w:val="2A4808B5"/>
    <w:rsid w:val="2A6E5F12"/>
    <w:rsid w:val="2A7C6D9B"/>
    <w:rsid w:val="2AA67C43"/>
    <w:rsid w:val="2AB37277"/>
    <w:rsid w:val="2ABC1DAA"/>
    <w:rsid w:val="2B4D315B"/>
    <w:rsid w:val="2B8C3E39"/>
    <w:rsid w:val="2B9249F5"/>
    <w:rsid w:val="2BAF310F"/>
    <w:rsid w:val="2BDC09F3"/>
    <w:rsid w:val="2C506F55"/>
    <w:rsid w:val="2C7E1811"/>
    <w:rsid w:val="2CA7232C"/>
    <w:rsid w:val="2CF01B73"/>
    <w:rsid w:val="2D0232A4"/>
    <w:rsid w:val="2D16130A"/>
    <w:rsid w:val="2D303A06"/>
    <w:rsid w:val="2DAC5DFC"/>
    <w:rsid w:val="2DCE0B6D"/>
    <w:rsid w:val="2E33708D"/>
    <w:rsid w:val="2E3623BA"/>
    <w:rsid w:val="2E3A0C78"/>
    <w:rsid w:val="2E6431F7"/>
    <w:rsid w:val="2E8E1AD9"/>
    <w:rsid w:val="2EC850C3"/>
    <w:rsid w:val="2EE755AB"/>
    <w:rsid w:val="2F1968A1"/>
    <w:rsid w:val="2F5B1E9B"/>
    <w:rsid w:val="2FAB28A6"/>
    <w:rsid w:val="30356FC4"/>
    <w:rsid w:val="3055015D"/>
    <w:rsid w:val="307B0360"/>
    <w:rsid w:val="309F3B0B"/>
    <w:rsid w:val="30BC4746"/>
    <w:rsid w:val="31410733"/>
    <w:rsid w:val="31666F6B"/>
    <w:rsid w:val="3168549A"/>
    <w:rsid w:val="316D74DB"/>
    <w:rsid w:val="3186708B"/>
    <w:rsid w:val="31944152"/>
    <w:rsid w:val="322A4B47"/>
    <w:rsid w:val="32FD2306"/>
    <w:rsid w:val="336A0C7E"/>
    <w:rsid w:val="3390587B"/>
    <w:rsid w:val="33955AC3"/>
    <w:rsid w:val="342A4F71"/>
    <w:rsid w:val="346E018C"/>
    <w:rsid w:val="34BF0DDE"/>
    <w:rsid w:val="34DE15C1"/>
    <w:rsid w:val="35902179"/>
    <w:rsid w:val="359A4414"/>
    <w:rsid w:val="360C45AB"/>
    <w:rsid w:val="361F08CE"/>
    <w:rsid w:val="36714B8E"/>
    <w:rsid w:val="369B6A62"/>
    <w:rsid w:val="372875AD"/>
    <w:rsid w:val="37B36289"/>
    <w:rsid w:val="37B438C3"/>
    <w:rsid w:val="37D03542"/>
    <w:rsid w:val="38146660"/>
    <w:rsid w:val="38160705"/>
    <w:rsid w:val="3820178C"/>
    <w:rsid w:val="386A3FBB"/>
    <w:rsid w:val="386A44F1"/>
    <w:rsid w:val="3876510D"/>
    <w:rsid w:val="38DF1743"/>
    <w:rsid w:val="393F28C8"/>
    <w:rsid w:val="39604709"/>
    <w:rsid w:val="39C76BEF"/>
    <w:rsid w:val="39D20806"/>
    <w:rsid w:val="3A4F2DD0"/>
    <w:rsid w:val="3A6E0B0E"/>
    <w:rsid w:val="3AA6638D"/>
    <w:rsid w:val="3AEA181C"/>
    <w:rsid w:val="3B714BAC"/>
    <w:rsid w:val="3B783BC1"/>
    <w:rsid w:val="3B7F1300"/>
    <w:rsid w:val="3BCD59C8"/>
    <w:rsid w:val="3CB0353E"/>
    <w:rsid w:val="3D0812BF"/>
    <w:rsid w:val="3D4C6F7A"/>
    <w:rsid w:val="3D645451"/>
    <w:rsid w:val="3D7022E8"/>
    <w:rsid w:val="3D7151BB"/>
    <w:rsid w:val="3D9B309E"/>
    <w:rsid w:val="3DB37E6B"/>
    <w:rsid w:val="3DB75218"/>
    <w:rsid w:val="3DC36D72"/>
    <w:rsid w:val="3E4B6B3F"/>
    <w:rsid w:val="3E974635"/>
    <w:rsid w:val="3ECF3E8B"/>
    <w:rsid w:val="3F054E9C"/>
    <w:rsid w:val="3F2265EF"/>
    <w:rsid w:val="3F7C721D"/>
    <w:rsid w:val="3F7E7D35"/>
    <w:rsid w:val="3F817213"/>
    <w:rsid w:val="3F935731"/>
    <w:rsid w:val="3FBB7868"/>
    <w:rsid w:val="3FE36E48"/>
    <w:rsid w:val="3FF14FEF"/>
    <w:rsid w:val="401B5E98"/>
    <w:rsid w:val="40BF268B"/>
    <w:rsid w:val="40C94E53"/>
    <w:rsid w:val="40D74169"/>
    <w:rsid w:val="410E5464"/>
    <w:rsid w:val="41212CF3"/>
    <w:rsid w:val="41E73786"/>
    <w:rsid w:val="41FF4739"/>
    <w:rsid w:val="423A7FB6"/>
    <w:rsid w:val="42427318"/>
    <w:rsid w:val="425F32A9"/>
    <w:rsid w:val="427C3892"/>
    <w:rsid w:val="42A8170D"/>
    <w:rsid w:val="42AE2D96"/>
    <w:rsid w:val="42B262FF"/>
    <w:rsid w:val="42CE1BC3"/>
    <w:rsid w:val="42F109B8"/>
    <w:rsid w:val="430942C7"/>
    <w:rsid w:val="43A33536"/>
    <w:rsid w:val="43AD715C"/>
    <w:rsid w:val="43B26290"/>
    <w:rsid w:val="44437E18"/>
    <w:rsid w:val="444B7A6D"/>
    <w:rsid w:val="44781776"/>
    <w:rsid w:val="44DE1F4E"/>
    <w:rsid w:val="450531A3"/>
    <w:rsid w:val="451C0AF5"/>
    <w:rsid w:val="4547304D"/>
    <w:rsid w:val="454F678E"/>
    <w:rsid w:val="457C5897"/>
    <w:rsid w:val="459E7DCF"/>
    <w:rsid w:val="45FC6233"/>
    <w:rsid w:val="46120064"/>
    <w:rsid w:val="46407495"/>
    <w:rsid w:val="464B79D4"/>
    <w:rsid w:val="468B30E7"/>
    <w:rsid w:val="46C04FCC"/>
    <w:rsid w:val="46D07462"/>
    <w:rsid w:val="46D51DB7"/>
    <w:rsid w:val="475B06B3"/>
    <w:rsid w:val="47636A7F"/>
    <w:rsid w:val="47D378AC"/>
    <w:rsid w:val="47F265A1"/>
    <w:rsid w:val="48072D4E"/>
    <w:rsid w:val="480F3179"/>
    <w:rsid w:val="48873295"/>
    <w:rsid w:val="48A45B7E"/>
    <w:rsid w:val="48CA1903"/>
    <w:rsid w:val="48E57EFB"/>
    <w:rsid w:val="4928092A"/>
    <w:rsid w:val="495A0CE8"/>
    <w:rsid w:val="49856BF5"/>
    <w:rsid w:val="49BF5E1B"/>
    <w:rsid w:val="49F0379A"/>
    <w:rsid w:val="49FC3D8E"/>
    <w:rsid w:val="4A152767"/>
    <w:rsid w:val="4B5C0B9C"/>
    <w:rsid w:val="4B5C318A"/>
    <w:rsid w:val="4BDF1ECB"/>
    <w:rsid w:val="4BF71C79"/>
    <w:rsid w:val="4C3C62A0"/>
    <w:rsid w:val="4C8D51BC"/>
    <w:rsid w:val="4C9E0336"/>
    <w:rsid w:val="4CB35DBD"/>
    <w:rsid w:val="4CCD7E4A"/>
    <w:rsid w:val="4D092DC2"/>
    <w:rsid w:val="4D232FE4"/>
    <w:rsid w:val="4D6B571A"/>
    <w:rsid w:val="4D6E181E"/>
    <w:rsid w:val="4D7B5793"/>
    <w:rsid w:val="4D9D35DB"/>
    <w:rsid w:val="4DBD5DA8"/>
    <w:rsid w:val="4DDD558E"/>
    <w:rsid w:val="4E0C1C1F"/>
    <w:rsid w:val="4E256B2F"/>
    <w:rsid w:val="4E89791B"/>
    <w:rsid w:val="4E8B7C36"/>
    <w:rsid w:val="4ECD01D4"/>
    <w:rsid w:val="4F35324C"/>
    <w:rsid w:val="4F5125B9"/>
    <w:rsid w:val="4F920592"/>
    <w:rsid w:val="4FB7229D"/>
    <w:rsid w:val="4FCE712B"/>
    <w:rsid w:val="4FE217F5"/>
    <w:rsid w:val="4FE7138D"/>
    <w:rsid w:val="4FEC0FA4"/>
    <w:rsid w:val="500B4C2F"/>
    <w:rsid w:val="50143E3C"/>
    <w:rsid w:val="5057094E"/>
    <w:rsid w:val="50A72ACA"/>
    <w:rsid w:val="50AD1987"/>
    <w:rsid w:val="5138343C"/>
    <w:rsid w:val="51670DEF"/>
    <w:rsid w:val="517712ED"/>
    <w:rsid w:val="51B834A5"/>
    <w:rsid w:val="51E12515"/>
    <w:rsid w:val="51F00151"/>
    <w:rsid w:val="520A666B"/>
    <w:rsid w:val="520C42C7"/>
    <w:rsid w:val="521B265E"/>
    <w:rsid w:val="523C2CFA"/>
    <w:rsid w:val="525F0571"/>
    <w:rsid w:val="52952F65"/>
    <w:rsid w:val="52B255AB"/>
    <w:rsid w:val="52C531B6"/>
    <w:rsid w:val="52DF0E1A"/>
    <w:rsid w:val="53A03816"/>
    <w:rsid w:val="53E14432"/>
    <w:rsid w:val="541A6797"/>
    <w:rsid w:val="54A80C8F"/>
    <w:rsid w:val="54A912BB"/>
    <w:rsid w:val="54CA509D"/>
    <w:rsid w:val="54E71E9A"/>
    <w:rsid w:val="54EA3F6E"/>
    <w:rsid w:val="55161FB1"/>
    <w:rsid w:val="55321B81"/>
    <w:rsid w:val="55CC284E"/>
    <w:rsid w:val="561C7269"/>
    <w:rsid w:val="564325C2"/>
    <w:rsid w:val="565D24F2"/>
    <w:rsid w:val="5661439B"/>
    <w:rsid w:val="56864B54"/>
    <w:rsid w:val="56A264F4"/>
    <w:rsid w:val="56A91C90"/>
    <w:rsid w:val="56BA3845"/>
    <w:rsid w:val="56BC7F6A"/>
    <w:rsid w:val="56F14790"/>
    <w:rsid w:val="5711305B"/>
    <w:rsid w:val="573660C2"/>
    <w:rsid w:val="575551EE"/>
    <w:rsid w:val="57755C97"/>
    <w:rsid w:val="578938F1"/>
    <w:rsid w:val="57A47815"/>
    <w:rsid w:val="57BC5022"/>
    <w:rsid w:val="57EA66E7"/>
    <w:rsid w:val="582D0ECF"/>
    <w:rsid w:val="58422E4F"/>
    <w:rsid w:val="589741F7"/>
    <w:rsid w:val="58B81A90"/>
    <w:rsid w:val="58D448E9"/>
    <w:rsid w:val="59142671"/>
    <w:rsid w:val="591D0621"/>
    <w:rsid w:val="593D6C07"/>
    <w:rsid w:val="595A3F36"/>
    <w:rsid w:val="59E55958"/>
    <w:rsid w:val="5A166FBE"/>
    <w:rsid w:val="5AA8785F"/>
    <w:rsid w:val="5AB34008"/>
    <w:rsid w:val="5ABD0630"/>
    <w:rsid w:val="5AD55D89"/>
    <w:rsid w:val="5AD576C0"/>
    <w:rsid w:val="5B0F4FF9"/>
    <w:rsid w:val="5B3032AC"/>
    <w:rsid w:val="5B827A01"/>
    <w:rsid w:val="5BF30DF4"/>
    <w:rsid w:val="5C814C95"/>
    <w:rsid w:val="5C9A25F7"/>
    <w:rsid w:val="5CA75236"/>
    <w:rsid w:val="5CA764A6"/>
    <w:rsid w:val="5DD327F1"/>
    <w:rsid w:val="5E044877"/>
    <w:rsid w:val="5E3F6FAA"/>
    <w:rsid w:val="5E630F34"/>
    <w:rsid w:val="5E716406"/>
    <w:rsid w:val="5ECA53FF"/>
    <w:rsid w:val="5EF33E65"/>
    <w:rsid w:val="5F84684B"/>
    <w:rsid w:val="5FB73EFB"/>
    <w:rsid w:val="5FBE743A"/>
    <w:rsid w:val="5FDA5A66"/>
    <w:rsid w:val="5FF96F07"/>
    <w:rsid w:val="602141C7"/>
    <w:rsid w:val="6059726E"/>
    <w:rsid w:val="60772A4F"/>
    <w:rsid w:val="608B04E3"/>
    <w:rsid w:val="60A74C95"/>
    <w:rsid w:val="60D22F63"/>
    <w:rsid w:val="614108E5"/>
    <w:rsid w:val="62090B11"/>
    <w:rsid w:val="623F5A37"/>
    <w:rsid w:val="624F7A3C"/>
    <w:rsid w:val="62542E42"/>
    <w:rsid w:val="62652BFD"/>
    <w:rsid w:val="62B702AB"/>
    <w:rsid w:val="62B75279"/>
    <w:rsid w:val="62E4252F"/>
    <w:rsid w:val="62FF0BD6"/>
    <w:rsid w:val="63113A45"/>
    <w:rsid w:val="632E2C25"/>
    <w:rsid w:val="63475ADD"/>
    <w:rsid w:val="64986C8A"/>
    <w:rsid w:val="64B118FD"/>
    <w:rsid w:val="64C25E03"/>
    <w:rsid w:val="64D271D2"/>
    <w:rsid w:val="650E09C5"/>
    <w:rsid w:val="65171860"/>
    <w:rsid w:val="65725F7D"/>
    <w:rsid w:val="657D3E7E"/>
    <w:rsid w:val="65F8649F"/>
    <w:rsid w:val="661172A7"/>
    <w:rsid w:val="66C8679D"/>
    <w:rsid w:val="66CB1C0A"/>
    <w:rsid w:val="66DF6D9E"/>
    <w:rsid w:val="67107753"/>
    <w:rsid w:val="672E3A39"/>
    <w:rsid w:val="675A1FB0"/>
    <w:rsid w:val="676665B5"/>
    <w:rsid w:val="67686D7B"/>
    <w:rsid w:val="6770711E"/>
    <w:rsid w:val="679D5AAA"/>
    <w:rsid w:val="67AB4606"/>
    <w:rsid w:val="67AF2EF9"/>
    <w:rsid w:val="6851623D"/>
    <w:rsid w:val="686D6686"/>
    <w:rsid w:val="687A7C60"/>
    <w:rsid w:val="68AD1947"/>
    <w:rsid w:val="68D16A03"/>
    <w:rsid w:val="68FC61FA"/>
    <w:rsid w:val="69720E6E"/>
    <w:rsid w:val="69AC5976"/>
    <w:rsid w:val="69E10120"/>
    <w:rsid w:val="6A111DE0"/>
    <w:rsid w:val="6AE320AD"/>
    <w:rsid w:val="6AE44A65"/>
    <w:rsid w:val="6B133D22"/>
    <w:rsid w:val="6B216CFE"/>
    <w:rsid w:val="6BAE3780"/>
    <w:rsid w:val="6BD70C7D"/>
    <w:rsid w:val="6BE52EC0"/>
    <w:rsid w:val="6C0A4F21"/>
    <w:rsid w:val="6C137E95"/>
    <w:rsid w:val="6C2E1E4C"/>
    <w:rsid w:val="6C2E5087"/>
    <w:rsid w:val="6C2F6E03"/>
    <w:rsid w:val="6C4B574B"/>
    <w:rsid w:val="6C6B6D2B"/>
    <w:rsid w:val="6CC042F6"/>
    <w:rsid w:val="6CEF1F14"/>
    <w:rsid w:val="6D22758E"/>
    <w:rsid w:val="6D4764A4"/>
    <w:rsid w:val="6D69017F"/>
    <w:rsid w:val="6D841118"/>
    <w:rsid w:val="6DDF5716"/>
    <w:rsid w:val="6DEB5D08"/>
    <w:rsid w:val="6DFF6027"/>
    <w:rsid w:val="6E3C571E"/>
    <w:rsid w:val="6E6B0446"/>
    <w:rsid w:val="6E6E0D85"/>
    <w:rsid w:val="6E7E2E6A"/>
    <w:rsid w:val="6E850222"/>
    <w:rsid w:val="6F076A92"/>
    <w:rsid w:val="6F2A7523"/>
    <w:rsid w:val="6F5F5191"/>
    <w:rsid w:val="6F8D7A0B"/>
    <w:rsid w:val="6FAD604D"/>
    <w:rsid w:val="6FB7385D"/>
    <w:rsid w:val="6FF050F0"/>
    <w:rsid w:val="709532B6"/>
    <w:rsid w:val="70A46635"/>
    <w:rsid w:val="70CB6140"/>
    <w:rsid w:val="70D9658C"/>
    <w:rsid w:val="70E77834"/>
    <w:rsid w:val="70F455D8"/>
    <w:rsid w:val="713656BD"/>
    <w:rsid w:val="714C0EDE"/>
    <w:rsid w:val="71B524C7"/>
    <w:rsid w:val="71C615C5"/>
    <w:rsid w:val="71D531FA"/>
    <w:rsid w:val="71DC7F6B"/>
    <w:rsid w:val="722671F9"/>
    <w:rsid w:val="722E3307"/>
    <w:rsid w:val="72377795"/>
    <w:rsid w:val="729431D5"/>
    <w:rsid w:val="72B744AA"/>
    <w:rsid w:val="72CB535F"/>
    <w:rsid w:val="72CB7E9C"/>
    <w:rsid w:val="72F86F86"/>
    <w:rsid w:val="73162681"/>
    <w:rsid w:val="73217F89"/>
    <w:rsid w:val="73473EF3"/>
    <w:rsid w:val="73893E64"/>
    <w:rsid w:val="739A3BC0"/>
    <w:rsid w:val="73C0704A"/>
    <w:rsid w:val="73FA07CD"/>
    <w:rsid w:val="74575ADC"/>
    <w:rsid w:val="746501DA"/>
    <w:rsid w:val="747C5177"/>
    <w:rsid w:val="74D26783"/>
    <w:rsid w:val="74D41F3C"/>
    <w:rsid w:val="750D12F7"/>
    <w:rsid w:val="75176F6A"/>
    <w:rsid w:val="75324C34"/>
    <w:rsid w:val="7558344C"/>
    <w:rsid w:val="755F1261"/>
    <w:rsid w:val="75626B6F"/>
    <w:rsid w:val="7579655B"/>
    <w:rsid w:val="75A95632"/>
    <w:rsid w:val="75C949A0"/>
    <w:rsid w:val="761037CD"/>
    <w:rsid w:val="765057D2"/>
    <w:rsid w:val="76534374"/>
    <w:rsid w:val="765B1237"/>
    <w:rsid w:val="766A1C41"/>
    <w:rsid w:val="7682192E"/>
    <w:rsid w:val="77053311"/>
    <w:rsid w:val="77121026"/>
    <w:rsid w:val="771F23D5"/>
    <w:rsid w:val="77982F81"/>
    <w:rsid w:val="77F47D76"/>
    <w:rsid w:val="78204771"/>
    <w:rsid w:val="78247168"/>
    <w:rsid w:val="782A0488"/>
    <w:rsid w:val="783F4189"/>
    <w:rsid w:val="78CE0FEC"/>
    <w:rsid w:val="78E257BB"/>
    <w:rsid w:val="79832905"/>
    <w:rsid w:val="7A07052E"/>
    <w:rsid w:val="7A2C3C51"/>
    <w:rsid w:val="7A674CD8"/>
    <w:rsid w:val="7A992E79"/>
    <w:rsid w:val="7AD516B2"/>
    <w:rsid w:val="7B472087"/>
    <w:rsid w:val="7B5A7FD7"/>
    <w:rsid w:val="7B8B3D9E"/>
    <w:rsid w:val="7BB06436"/>
    <w:rsid w:val="7BF15C02"/>
    <w:rsid w:val="7C9B7545"/>
    <w:rsid w:val="7CA0507F"/>
    <w:rsid w:val="7CE772E1"/>
    <w:rsid w:val="7D096892"/>
    <w:rsid w:val="7D0D0A8B"/>
    <w:rsid w:val="7D4315A4"/>
    <w:rsid w:val="7D68282C"/>
    <w:rsid w:val="7D9D0F07"/>
    <w:rsid w:val="7DA4406E"/>
    <w:rsid w:val="7DF64A6A"/>
    <w:rsid w:val="7DF7087A"/>
    <w:rsid w:val="7DFF8318"/>
    <w:rsid w:val="7E4C42BE"/>
    <w:rsid w:val="7EBB889C"/>
    <w:rsid w:val="7EBD76F3"/>
    <w:rsid w:val="7EC74461"/>
    <w:rsid w:val="7ECF364D"/>
    <w:rsid w:val="7F0B27F5"/>
    <w:rsid w:val="7F840340"/>
    <w:rsid w:val="7F8B17EF"/>
    <w:rsid w:val="854D66AF"/>
    <w:rsid w:val="8FBF6961"/>
    <w:rsid w:val="AE5EA85E"/>
    <w:rsid w:val="AEFB4BA8"/>
    <w:rsid w:val="AFFB37A5"/>
    <w:rsid w:val="BF9DCC48"/>
    <w:rsid w:val="BFFDC9AF"/>
    <w:rsid w:val="DBB57AE7"/>
    <w:rsid w:val="DFBFAF1B"/>
    <w:rsid w:val="DFFFE6C6"/>
    <w:rsid w:val="F87AD60F"/>
    <w:rsid w:val="FAFB63DE"/>
    <w:rsid w:val="FCFFA998"/>
    <w:rsid w:val="FDEB6786"/>
    <w:rsid w:val="FDFD9882"/>
    <w:rsid w:val="FF372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val="0"/>
      <w:ind w:left="420" w:leftChars="200"/>
      <w:jc w:val="both"/>
    </w:pPr>
    <w:rPr>
      <w:rFonts w:ascii="Times New Roman" w:hAnsi="Times New Roman" w:eastAsia="仿宋" w:cs="Times New Roman"/>
      <w:kern w:val="2"/>
      <w:sz w:val="30"/>
      <w:szCs w:val="32"/>
      <w:lang w:val="en-US" w:eastAsia="zh-CN" w:bidi="ar-SA"/>
    </w:rPr>
  </w:style>
  <w:style w:type="paragraph" w:styleId="3">
    <w:name w:val="Body Text"/>
    <w:basedOn w:val="1"/>
    <w:qFormat/>
    <w:uiPriority w:val="0"/>
    <w:pPr>
      <w:spacing w:line="320" w:lineRule="exact"/>
      <w:jc w:val="center"/>
    </w:pPr>
    <w:rPr>
      <w:rFonts w:ascii="Times New Roman" w:hAnsi="Times New Roman" w:eastAsia="宋体" w:cs="Times New Roman"/>
      <w:sz w:val="30"/>
      <w:szCs w:val="24"/>
    </w:rPr>
  </w:style>
  <w:style w:type="paragraph" w:styleId="4">
    <w:name w:val="Plain Text"/>
    <w:basedOn w:val="1"/>
    <w:qFormat/>
    <w:uiPriority w:val="0"/>
    <w:rPr>
      <w:rFonts w:ascii="宋体" w:hAnsi="Courier New" w:eastAsia="宋体" w:cs="Times New Roman"/>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paragraph" w:customStyle="1" w:styleId="12">
    <w:name w:val="List Paragraph"/>
    <w:basedOn w:val="1"/>
    <w:unhideWhenUsed/>
    <w:qFormat/>
    <w:uiPriority w:val="99"/>
    <w:pPr>
      <w:ind w:firstLine="420" w:firstLineChars="200"/>
    </w:pPr>
  </w:style>
  <w:style w:type="character" w:customStyle="1" w:styleId="13">
    <w:name w:val="标题 1 Char"/>
    <w:qFormat/>
    <w:uiPriority w:val="0"/>
    <w:rPr>
      <w:rFonts w:eastAsia="黑体"/>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504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2019-05-09T19:43:00Z</dcterms:created>
  <dc:creator>张丽钰</dc:creator>
  <cp:lastModifiedBy>张春艳</cp:lastModifiedBy>
  <cp:lastPrinted>2021-12-13T18:26:00Z</cp:lastPrinted>
  <dcterms:modified xsi:type="dcterms:W3CDTF">2024-09-19T06:41:14Z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364238EDB5F24EB38CDD8D24F1F6AAF5</vt:lpwstr>
  </property>
</Properties>
</file>