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right="0"/>
        <w:jc w:val="both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right="0"/>
        <w:jc w:val="center"/>
        <w:textAlignment w:val="auto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  <w:bookmarkStart w:id="0" w:name="_GoBack"/>
      <w:r>
        <w:rPr>
          <w:rFonts w:hint="eastAsia" w:ascii="创艺简标宋" w:hAnsi="创艺简标宋" w:eastAsia="创艺简标宋" w:cs="创艺简标宋"/>
          <w:i w:val="0"/>
          <w:color w:val="auto"/>
          <w:kern w:val="0"/>
          <w:sz w:val="44"/>
          <w:szCs w:val="44"/>
          <w:lang w:val="en-US" w:eastAsia="zh-CN" w:bidi="ar"/>
        </w:rPr>
        <w:t>神湾镇2021年人口变动情况抽样调查工作经费补助表</w:t>
      </w:r>
    </w:p>
    <w:bookmarkEnd w:id="0"/>
    <w:tbl>
      <w:tblPr>
        <w:tblStyle w:val="3"/>
        <w:tblpPr w:leftFromText="180" w:rightFromText="180" w:vertAnchor="text" w:horzAnchor="page" w:tblpXSpec="center" w:tblpY="247"/>
        <w:tblOverlap w:val="never"/>
        <w:tblW w:w="934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3240"/>
        <w:gridCol w:w="2002"/>
        <w:gridCol w:w="1283"/>
        <w:gridCol w:w="1243"/>
        <w:gridCol w:w="7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lang w:val="en-US" w:eastAsia="zh-CN" w:bidi="ar"/>
              </w:rPr>
              <w:t>项目名称</w:t>
            </w:r>
          </w:p>
        </w:tc>
        <w:tc>
          <w:tcPr>
            <w:tcW w:w="20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lang w:val="en-US" w:eastAsia="zh-CN" w:bidi="ar"/>
              </w:rPr>
              <w:t>补助对象</w:t>
            </w:r>
          </w:p>
        </w:tc>
        <w:tc>
          <w:tcPr>
            <w:tcW w:w="12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12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lang w:val="en-US" w:eastAsia="zh-CN" w:bidi="ar"/>
              </w:rPr>
              <w:t>补助金额</w:t>
            </w:r>
          </w:p>
        </w:tc>
        <w:tc>
          <w:tcPr>
            <w:tcW w:w="7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3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lang w:val="en-US" w:eastAsia="zh-CN" w:bidi="ar"/>
              </w:rPr>
              <w:t>2021年人口变动情况抽样调查工作</w:t>
            </w:r>
          </w:p>
        </w:tc>
        <w:tc>
          <w:tcPr>
            <w:tcW w:w="200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lang w:val="en-US" w:eastAsia="zh-CN" w:bidi="ar"/>
              </w:rPr>
              <w:t>神溪村统计员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lang w:val="en-US" w:eastAsia="zh-CN" w:bidi="ar"/>
              </w:rPr>
              <w:t>李振杰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lang w:val="en-US" w:eastAsia="zh-CN" w:bidi="ar"/>
              </w:rPr>
              <w:t>668元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right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3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right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00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lang w:val="en-US" w:eastAsia="zh-CN" w:bidi="ar"/>
              </w:rPr>
              <w:t>海港村统计员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lang w:val="en-US" w:eastAsia="zh-CN" w:bidi="ar"/>
              </w:rPr>
              <w:t>梁炜杰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lang w:val="en-US" w:eastAsia="zh-CN" w:bidi="ar"/>
              </w:rPr>
              <w:t>668元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right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3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right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00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lang w:val="en-US" w:eastAsia="zh-CN" w:bidi="ar"/>
              </w:rPr>
              <w:t>外沙村统计员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lang w:val="en-US" w:eastAsia="zh-CN" w:bidi="ar"/>
              </w:rPr>
              <w:t>吴国涛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lang w:val="en-US" w:eastAsia="zh-CN" w:bidi="ar"/>
              </w:rPr>
              <w:t>668元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right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0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lang w:val="en-US" w:eastAsia="zh-CN" w:bidi="ar"/>
              </w:rPr>
              <w:t>合     计：</w:t>
            </w:r>
          </w:p>
        </w:tc>
        <w:tc>
          <w:tcPr>
            <w:tcW w:w="12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lang w:val="en-US" w:eastAsia="zh-CN" w:bidi="ar"/>
              </w:rPr>
              <w:t>2004元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right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E5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tLeast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2022-02-21T01:07:20Z</dcterms:created>
  <dc:creator>SWZ</dc:creator>
  <cp:lastModifiedBy>高美良</cp:lastModifiedBy>
  <dcterms:modified xsi:type="dcterms:W3CDTF">2022-02-21T01:07:42Z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